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21" w:type="dxa"/>
        <w:tblInd w:w="-113" w:type="dxa"/>
        <w:tblLayout w:type="fixed"/>
        <w:tblCellMar>
          <w:left w:w="85" w:type="dxa"/>
          <w:right w:w="85" w:type="dxa"/>
        </w:tblCellMar>
        <w:tblLook w:val="04A0" w:firstRow="1" w:lastRow="0" w:firstColumn="1" w:lastColumn="0" w:noHBand="0" w:noVBand="1"/>
      </w:tblPr>
      <w:tblGrid>
        <w:gridCol w:w="4197"/>
        <w:gridCol w:w="5224"/>
      </w:tblGrid>
      <w:tr w:rsidR="00071879" w:rsidRPr="00CC071C" w:rsidTr="001B5327">
        <w:trPr>
          <w:cantSplit/>
          <w:trHeight w:val="792"/>
        </w:trPr>
        <w:tc>
          <w:tcPr>
            <w:tcW w:w="4197" w:type="dxa"/>
          </w:tcPr>
          <w:p w:rsidR="00071879" w:rsidRPr="001B5327" w:rsidRDefault="00071879" w:rsidP="00180C54">
            <w:pPr>
              <w:jc w:val="center"/>
              <w:rPr>
                <w:bCs/>
                <w:w w:val="95"/>
                <w:sz w:val="24"/>
                <w:szCs w:val="24"/>
              </w:rPr>
            </w:pPr>
            <w:r w:rsidRPr="001B5327">
              <w:rPr>
                <w:bCs/>
                <w:w w:val="95"/>
                <w:sz w:val="24"/>
                <w:szCs w:val="24"/>
              </w:rPr>
              <w:t xml:space="preserve">UBND HUYỆN </w:t>
            </w:r>
            <w:r w:rsidR="006A2970">
              <w:rPr>
                <w:bCs/>
                <w:w w:val="95"/>
                <w:sz w:val="24"/>
                <w:szCs w:val="24"/>
              </w:rPr>
              <w:t>------------</w:t>
            </w:r>
          </w:p>
          <w:p w:rsidR="00071879" w:rsidRPr="00CC071C" w:rsidRDefault="001F0865" w:rsidP="00180C54">
            <w:pPr>
              <w:jc w:val="center"/>
              <w:rPr>
                <w:b/>
                <w:bCs/>
                <w:w w:val="95"/>
                <w:sz w:val="26"/>
                <w:szCs w:val="26"/>
              </w:rPr>
            </w:pPr>
            <w:r w:rsidRPr="001B5327">
              <w:rPr>
                <w:noProof/>
                <w:sz w:val="24"/>
                <w:szCs w:val="24"/>
                <w:lang w:val="en-US" w:eastAsia="en-US"/>
              </w:rPr>
              <mc:AlternateContent>
                <mc:Choice Requires="wps">
                  <w:drawing>
                    <wp:anchor distT="0" distB="0" distL="114300" distR="114300" simplePos="0" relativeHeight="251656704" behindDoc="0" locked="0" layoutInCell="1" allowOverlap="1">
                      <wp:simplePos x="0" y="0"/>
                      <wp:positionH relativeFrom="column">
                        <wp:posOffset>953135</wp:posOffset>
                      </wp:positionH>
                      <wp:positionV relativeFrom="paragraph">
                        <wp:posOffset>222250</wp:posOffset>
                      </wp:positionV>
                      <wp:extent cx="680720" cy="0"/>
                      <wp:effectExtent l="8890" t="8255" r="5715" b="10795"/>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1EDB8" id="Line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05pt,17.5pt" to="128.6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aQEwIAACg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"/>
                  </w:pict>
                </mc:Fallback>
              </mc:AlternateContent>
            </w:r>
            <w:r w:rsidR="00071879" w:rsidRPr="001B5327">
              <w:rPr>
                <w:b/>
                <w:bCs/>
                <w:w w:val="95"/>
                <w:sz w:val="24"/>
                <w:szCs w:val="24"/>
              </w:rPr>
              <w:t>TRƯỜNG TH</w:t>
            </w:r>
            <w:r w:rsidR="00525587" w:rsidRPr="001B5327">
              <w:rPr>
                <w:b/>
                <w:bCs/>
                <w:w w:val="95"/>
                <w:sz w:val="24"/>
                <w:szCs w:val="24"/>
              </w:rPr>
              <w:t xml:space="preserve">&amp;THCS </w:t>
            </w:r>
            <w:r w:rsidR="006A2970">
              <w:rPr>
                <w:b/>
                <w:bCs/>
                <w:w w:val="95"/>
                <w:sz w:val="24"/>
                <w:szCs w:val="24"/>
              </w:rPr>
              <w:t>------------</w:t>
            </w:r>
          </w:p>
        </w:tc>
        <w:tc>
          <w:tcPr>
            <w:tcW w:w="5224" w:type="dxa"/>
          </w:tcPr>
          <w:p w:rsidR="00071879" w:rsidRPr="001B5327" w:rsidRDefault="00071879" w:rsidP="00180C54">
            <w:pPr>
              <w:jc w:val="center"/>
              <w:rPr>
                <w:b/>
                <w:bCs/>
                <w:w w:val="95"/>
                <w:sz w:val="24"/>
                <w:szCs w:val="24"/>
              </w:rPr>
            </w:pPr>
            <w:r w:rsidRPr="001B5327">
              <w:rPr>
                <w:b/>
                <w:bCs/>
                <w:w w:val="95"/>
                <w:sz w:val="24"/>
                <w:szCs w:val="24"/>
              </w:rPr>
              <w:t>CỘNG HOÀ XÃ HỘI CHỦ NGHĨA VIỆT NAM</w:t>
            </w:r>
          </w:p>
          <w:p w:rsidR="00071879" w:rsidRPr="00CC071C" w:rsidRDefault="00071879" w:rsidP="00180C54">
            <w:pPr>
              <w:jc w:val="center"/>
              <w:rPr>
                <w:b/>
                <w:bCs/>
                <w:w w:val="95"/>
                <w:szCs w:val="26"/>
              </w:rPr>
            </w:pPr>
            <w:r w:rsidRPr="00CC071C">
              <w:rPr>
                <w:b/>
                <w:bCs/>
                <w:w w:val="95"/>
                <w:szCs w:val="26"/>
              </w:rPr>
              <w:t>Độc lập - Tự do - Hạnh phúc</w:t>
            </w:r>
          </w:p>
          <w:p w:rsidR="00071879" w:rsidRPr="00CC071C" w:rsidRDefault="001F0865" w:rsidP="00180C54">
            <w:pPr>
              <w:jc w:val="center"/>
              <w:rPr>
                <w:b/>
                <w:bCs/>
                <w:w w:val="95"/>
                <w:sz w:val="26"/>
                <w:szCs w:val="26"/>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678815</wp:posOffset>
                      </wp:positionH>
                      <wp:positionV relativeFrom="paragraph">
                        <wp:posOffset>-635</wp:posOffset>
                      </wp:positionV>
                      <wp:extent cx="1943100" cy="0"/>
                      <wp:effectExtent l="12065" t="8890" r="6985" b="1016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BE6A9" id="Line 1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45pt,-.05pt" to="206.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akq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"/>
                  </w:pict>
                </mc:Fallback>
              </mc:AlternateContent>
            </w:r>
          </w:p>
        </w:tc>
      </w:tr>
      <w:tr w:rsidR="00071879" w:rsidRPr="00CC071C" w:rsidTr="001B5327">
        <w:trPr>
          <w:cantSplit/>
          <w:trHeight w:val="731"/>
        </w:trPr>
        <w:tc>
          <w:tcPr>
            <w:tcW w:w="4197" w:type="dxa"/>
          </w:tcPr>
          <w:p w:rsidR="00071879" w:rsidRDefault="00071879" w:rsidP="00180C54">
            <w:pPr>
              <w:keepNext/>
              <w:spacing w:before="40"/>
              <w:jc w:val="center"/>
              <w:outlineLvl w:val="4"/>
              <w:rPr>
                <w:w w:val="95"/>
                <w:sz w:val="26"/>
                <w:szCs w:val="26"/>
                <w:lang w:val="en-US"/>
              </w:rPr>
            </w:pPr>
          </w:p>
          <w:p w:rsidR="00F1781E" w:rsidRPr="00F1781E" w:rsidRDefault="00F1781E" w:rsidP="00180C54">
            <w:pPr>
              <w:keepNext/>
              <w:spacing w:before="40"/>
              <w:jc w:val="center"/>
              <w:outlineLvl w:val="4"/>
              <w:rPr>
                <w:w w:val="95"/>
                <w:sz w:val="26"/>
                <w:szCs w:val="26"/>
                <w:lang w:val="en-US"/>
              </w:rPr>
            </w:pPr>
          </w:p>
        </w:tc>
        <w:tc>
          <w:tcPr>
            <w:tcW w:w="5224" w:type="dxa"/>
          </w:tcPr>
          <w:p w:rsidR="00071879" w:rsidRPr="00557B45" w:rsidRDefault="006A2970" w:rsidP="00F54423">
            <w:pPr>
              <w:spacing w:before="40"/>
              <w:jc w:val="center"/>
              <w:rPr>
                <w:i/>
                <w:iCs/>
                <w:w w:val="95"/>
                <w:sz w:val="26"/>
                <w:szCs w:val="26"/>
                <w:lang w:val="en-US"/>
              </w:rPr>
            </w:pPr>
            <w:r>
              <w:rPr>
                <w:i/>
                <w:iCs/>
                <w:w w:val="95"/>
                <w:sz w:val="26"/>
                <w:szCs w:val="26"/>
                <w:lang w:val="en-US"/>
              </w:rPr>
              <w:t>------------</w:t>
            </w:r>
            <w:r w:rsidR="00071879" w:rsidRPr="00557B45">
              <w:rPr>
                <w:i/>
                <w:iCs/>
                <w:w w:val="95"/>
                <w:sz w:val="26"/>
                <w:szCs w:val="26"/>
              </w:rPr>
              <w:t>, ng</w:t>
            </w:r>
            <w:r w:rsidR="00F1781E" w:rsidRPr="00557B45">
              <w:rPr>
                <w:i/>
                <w:iCs/>
                <w:w w:val="95"/>
                <w:sz w:val="26"/>
                <w:szCs w:val="26"/>
              </w:rPr>
              <w:t xml:space="preserve">ày </w:t>
            </w:r>
            <w:r w:rsidR="005827D9">
              <w:rPr>
                <w:i/>
                <w:iCs/>
                <w:w w:val="95"/>
                <w:sz w:val="26"/>
                <w:szCs w:val="26"/>
                <w:lang w:val="en-US"/>
              </w:rPr>
              <w:t xml:space="preserve"> 04</w:t>
            </w:r>
            <w:r w:rsidR="00071879" w:rsidRPr="00557B45">
              <w:rPr>
                <w:i/>
                <w:iCs/>
                <w:w w:val="95"/>
                <w:sz w:val="26"/>
                <w:szCs w:val="26"/>
              </w:rPr>
              <w:t xml:space="preserve"> tháng </w:t>
            </w:r>
            <w:r w:rsidR="00F1781E" w:rsidRPr="00557B45">
              <w:rPr>
                <w:i/>
                <w:iCs/>
                <w:w w:val="95"/>
                <w:sz w:val="26"/>
                <w:szCs w:val="26"/>
                <w:lang w:val="en-US"/>
              </w:rPr>
              <w:t xml:space="preserve"> 0</w:t>
            </w:r>
            <w:r w:rsidR="00BA3B80" w:rsidRPr="00557B45">
              <w:rPr>
                <w:i/>
                <w:iCs/>
                <w:w w:val="95"/>
                <w:sz w:val="26"/>
                <w:szCs w:val="26"/>
                <w:lang w:val="en-US"/>
              </w:rPr>
              <w:t>1</w:t>
            </w:r>
            <w:r w:rsidR="00F1781E" w:rsidRPr="00557B45">
              <w:rPr>
                <w:i/>
                <w:iCs/>
                <w:w w:val="95"/>
                <w:sz w:val="26"/>
                <w:szCs w:val="26"/>
                <w:lang w:val="en-US"/>
              </w:rPr>
              <w:t xml:space="preserve"> </w:t>
            </w:r>
            <w:r w:rsidR="00071879" w:rsidRPr="00557B45">
              <w:rPr>
                <w:i/>
                <w:iCs/>
                <w:w w:val="95"/>
                <w:sz w:val="26"/>
                <w:szCs w:val="26"/>
              </w:rPr>
              <w:t>năm 20</w:t>
            </w:r>
            <w:r w:rsidR="00A60C60" w:rsidRPr="00557B45">
              <w:rPr>
                <w:i/>
                <w:iCs/>
                <w:w w:val="95"/>
                <w:sz w:val="26"/>
                <w:szCs w:val="26"/>
              </w:rPr>
              <w:t>2</w:t>
            </w:r>
            <w:r w:rsidR="005827D9">
              <w:rPr>
                <w:i/>
                <w:iCs/>
                <w:w w:val="95"/>
                <w:sz w:val="26"/>
                <w:szCs w:val="26"/>
                <w:lang w:val="en-US"/>
              </w:rPr>
              <w:t>4</w:t>
            </w:r>
          </w:p>
        </w:tc>
      </w:tr>
    </w:tbl>
    <w:p w:rsidR="00071879" w:rsidRPr="00B557C9" w:rsidRDefault="00071879" w:rsidP="00071879">
      <w:pPr>
        <w:jc w:val="center"/>
        <w:rPr>
          <w:b/>
          <w:w w:val="95"/>
        </w:rPr>
      </w:pPr>
      <w:r w:rsidRPr="00CC071C">
        <w:rPr>
          <w:b/>
          <w:w w:val="95"/>
        </w:rPr>
        <w:t>CAM KẾT</w:t>
      </w:r>
    </w:p>
    <w:p w:rsidR="00071879" w:rsidRPr="00B557C9" w:rsidRDefault="00071879" w:rsidP="00071879">
      <w:pPr>
        <w:jc w:val="center"/>
        <w:rPr>
          <w:b/>
          <w:w w:val="95"/>
        </w:rPr>
      </w:pPr>
      <w:r w:rsidRPr="00CC071C">
        <w:rPr>
          <w:b/>
          <w:w w:val="95"/>
        </w:rPr>
        <w:t>Không gây phiền hà, sách nhiễu, tiêu cực</w:t>
      </w:r>
    </w:p>
    <w:p w:rsidR="00071879" w:rsidRPr="00BA3B80" w:rsidRDefault="00071879" w:rsidP="00071879">
      <w:pPr>
        <w:jc w:val="center"/>
        <w:rPr>
          <w:b/>
          <w:w w:val="95"/>
          <w:lang w:val="en-US"/>
        </w:rPr>
      </w:pPr>
      <w:r w:rsidRPr="00CC071C">
        <w:rPr>
          <w:b/>
          <w:w w:val="95"/>
        </w:rPr>
        <w:t>trong thực hiện nhiệm vụ, công vụ được giao</w:t>
      </w:r>
      <w:r w:rsidR="005827D9">
        <w:rPr>
          <w:b/>
          <w:w w:val="95"/>
          <w:lang w:val="en-US"/>
        </w:rPr>
        <w:t xml:space="preserve"> năm 2024</w:t>
      </w:r>
    </w:p>
    <w:p w:rsidR="00071879" w:rsidRPr="00B557C9" w:rsidRDefault="001F0865" w:rsidP="00071879">
      <w:pPr>
        <w:rPr>
          <w:w w:val="95"/>
        </w:rPr>
      </w:pPr>
      <w:r>
        <w:rPr>
          <w:noProof/>
          <w:lang w:val="en-US" w:eastAsia="en-US"/>
        </w:rPr>
        <mc:AlternateContent>
          <mc:Choice Requires="wps">
            <w:drawing>
              <wp:anchor distT="0" distB="0" distL="114300" distR="114300" simplePos="0" relativeHeight="251658752" behindDoc="0" locked="0" layoutInCell="1" allowOverlap="1">
                <wp:simplePos x="0" y="0"/>
                <wp:positionH relativeFrom="column">
                  <wp:posOffset>2533650</wp:posOffset>
                </wp:positionH>
                <wp:positionV relativeFrom="paragraph">
                  <wp:posOffset>34925</wp:posOffset>
                </wp:positionV>
                <wp:extent cx="914400" cy="0"/>
                <wp:effectExtent l="13335" t="11430" r="5715" b="762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9EB9C" id="Line 1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2.75pt" to="271.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YUA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"/>
            </w:pict>
          </mc:Fallback>
        </mc:AlternateContent>
      </w:r>
    </w:p>
    <w:p w:rsidR="00071879" w:rsidRPr="00F1781E" w:rsidRDefault="00071879" w:rsidP="00071879">
      <w:pPr>
        <w:spacing w:before="120" w:after="120"/>
        <w:ind w:firstLine="720"/>
        <w:jc w:val="both"/>
        <w:rPr>
          <w:w w:val="95"/>
        </w:rPr>
      </w:pPr>
      <w:r w:rsidRPr="00CC071C">
        <w:rPr>
          <w:w w:val="95"/>
        </w:rPr>
        <w:t xml:space="preserve">Họ và tên: </w:t>
      </w:r>
      <w:r w:rsidR="006A2970">
        <w:rPr>
          <w:w w:val="95"/>
        </w:rPr>
        <w:t>------------</w:t>
      </w:r>
    </w:p>
    <w:p w:rsidR="00071879" w:rsidRPr="006A2970" w:rsidRDefault="00071879" w:rsidP="00071879">
      <w:pPr>
        <w:spacing w:before="120" w:after="120"/>
        <w:ind w:left="720"/>
        <w:jc w:val="both"/>
        <w:rPr>
          <w:w w:val="95"/>
          <w:lang w:val="en-US"/>
        </w:rPr>
      </w:pPr>
      <w:r w:rsidRPr="00CC071C">
        <w:rPr>
          <w:w w:val="95"/>
        </w:rPr>
        <w:t xml:space="preserve">Ngày, tháng, năm sinh: </w:t>
      </w:r>
      <w:r w:rsidR="006A2970">
        <w:rPr>
          <w:w w:val="95"/>
          <w:lang w:val="en-US"/>
        </w:rPr>
        <w:t>……………..</w:t>
      </w:r>
    </w:p>
    <w:p w:rsidR="00071879" w:rsidRPr="00F1781E" w:rsidRDefault="00071879" w:rsidP="00071879">
      <w:pPr>
        <w:spacing w:before="120" w:after="120"/>
        <w:ind w:left="720"/>
        <w:jc w:val="both"/>
        <w:rPr>
          <w:w w:val="95"/>
        </w:rPr>
      </w:pPr>
      <w:r w:rsidRPr="00CC071C">
        <w:rPr>
          <w:w w:val="95"/>
        </w:rPr>
        <w:t xml:space="preserve">Chức vụ, đơn vị công tác: </w:t>
      </w:r>
      <w:r w:rsidR="00F1781E" w:rsidRPr="00F1781E">
        <w:rPr>
          <w:w w:val="95"/>
        </w:rPr>
        <w:t>Hiệu trưởng</w:t>
      </w:r>
      <w:r w:rsidR="00525587">
        <w:rPr>
          <w:w w:val="95"/>
        </w:rPr>
        <w:t xml:space="preserve"> </w:t>
      </w:r>
      <w:r w:rsidR="00F1781E" w:rsidRPr="00F1781E">
        <w:rPr>
          <w:w w:val="95"/>
        </w:rPr>
        <w:t xml:space="preserve">Trường </w:t>
      </w:r>
      <w:r w:rsidR="00525587">
        <w:rPr>
          <w:w w:val="95"/>
        </w:rPr>
        <w:t xml:space="preserve">TH&amp;THCS </w:t>
      </w:r>
      <w:r w:rsidR="006A2970">
        <w:rPr>
          <w:w w:val="95"/>
        </w:rPr>
        <w:t>------------</w:t>
      </w:r>
    </w:p>
    <w:p w:rsidR="00071879" w:rsidRPr="00B557C9" w:rsidRDefault="00071879" w:rsidP="00071879">
      <w:pPr>
        <w:spacing w:before="120" w:after="120"/>
        <w:ind w:firstLine="720"/>
        <w:jc w:val="both"/>
        <w:rPr>
          <w:b/>
          <w:w w:val="95"/>
        </w:rPr>
      </w:pPr>
      <w:r w:rsidRPr="00CC071C">
        <w:rPr>
          <w:b/>
          <w:w w:val="95"/>
        </w:rPr>
        <w:t xml:space="preserve">I. NHIỆM VỤ ĐƯỢC GIAO </w:t>
      </w:r>
    </w:p>
    <w:p w:rsidR="00C72ECA" w:rsidRPr="003368A3" w:rsidRDefault="00C72ECA" w:rsidP="00071879">
      <w:pPr>
        <w:spacing w:before="120" w:after="120"/>
        <w:ind w:firstLine="720"/>
        <w:jc w:val="both"/>
        <w:rPr>
          <w:w w:val="95"/>
        </w:rPr>
      </w:pPr>
      <w:r w:rsidRPr="003368A3">
        <w:rPr>
          <w:w w:val="95"/>
        </w:rPr>
        <w:t>Thực hiện nhiệm vụ được</w:t>
      </w:r>
      <w:r w:rsidRPr="00C72ECA">
        <w:rPr>
          <w:w w:val="95"/>
        </w:rPr>
        <w:t xml:space="preserve"> Ủy ban nhân dân huyện </w:t>
      </w:r>
      <w:r w:rsidRPr="003368A3">
        <w:rPr>
          <w:w w:val="95"/>
        </w:rPr>
        <w:t xml:space="preserve">giao trong việc </w:t>
      </w:r>
      <w:r w:rsidRPr="00C72ECA">
        <w:rPr>
          <w:w w:val="95"/>
        </w:rPr>
        <w:t xml:space="preserve">quản lý, chỉ đạo, điều hành </w:t>
      </w:r>
      <w:r w:rsidRPr="003368A3">
        <w:rPr>
          <w:w w:val="95"/>
        </w:rPr>
        <w:t>các hoạt động</w:t>
      </w:r>
      <w:r w:rsidRPr="00C72ECA">
        <w:rPr>
          <w:w w:val="95"/>
        </w:rPr>
        <w:t xml:space="preserve"> </w:t>
      </w:r>
      <w:r w:rsidRPr="003368A3">
        <w:rPr>
          <w:w w:val="95"/>
        </w:rPr>
        <w:t xml:space="preserve">giáo dục của trường </w:t>
      </w:r>
      <w:r w:rsidR="00525587">
        <w:rPr>
          <w:w w:val="95"/>
        </w:rPr>
        <w:t xml:space="preserve">TH&amp;THCS </w:t>
      </w:r>
      <w:r w:rsidR="006A2970">
        <w:rPr>
          <w:w w:val="95"/>
        </w:rPr>
        <w:t>------------</w:t>
      </w:r>
      <w:r w:rsidRPr="003368A3">
        <w:rPr>
          <w:w w:val="95"/>
        </w:rPr>
        <w:t xml:space="preserve"> theo sự chỉ đạo và </w:t>
      </w:r>
      <w:r w:rsidR="00F54423" w:rsidRPr="003368A3">
        <w:rPr>
          <w:w w:val="95"/>
        </w:rPr>
        <w:t>h</w:t>
      </w:r>
      <w:r w:rsidRPr="003368A3">
        <w:rPr>
          <w:w w:val="95"/>
        </w:rPr>
        <w:t xml:space="preserve">ướng dẫn của UBND huyện </w:t>
      </w:r>
      <w:r w:rsidR="006A2970">
        <w:rPr>
          <w:w w:val="95"/>
        </w:rPr>
        <w:t>------------</w:t>
      </w:r>
      <w:r w:rsidRPr="003368A3">
        <w:rPr>
          <w:w w:val="95"/>
        </w:rPr>
        <w:t>, của Sở GD&amp;ĐT</w:t>
      </w:r>
      <w:r w:rsidR="00F54423" w:rsidRPr="003368A3">
        <w:rPr>
          <w:w w:val="95"/>
        </w:rPr>
        <w:t xml:space="preserve"> </w:t>
      </w:r>
      <w:r w:rsidRPr="003368A3">
        <w:rPr>
          <w:w w:val="95"/>
        </w:rPr>
        <w:t>và Phòng GD&amp;ĐT.</w:t>
      </w:r>
    </w:p>
    <w:p w:rsidR="00071879" w:rsidRPr="00B557C9" w:rsidRDefault="00071879" w:rsidP="00071879">
      <w:pPr>
        <w:spacing w:before="120" w:after="120"/>
        <w:ind w:firstLine="720"/>
        <w:jc w:val="both"/>
        <w:rPr>
          <w:b/>
          <w:w w:val="95"/>
        </w:rPr>
      </w:pPr>
      <w:r w:rsidRPr="00CC071C">
        <w:rPr>
          <w:b/>
          <w:w w:val="95"/>
        </w:rPr>
        <w:t xml:space="preserve">II. CAM KẾT </w:t>
      </w:r>
    </w:p>
    <w:p w:rsidR="00071879" w:rsidRPr="00E51928" w:rsidRDefault="00071879" w:rsidP="00E51928">
      <w:pPr>
        <w:spacing w:before="120" w:after="120"/>
        <w:ind w:firstLine="720"/>
        <w:jc w:val="both"/>
        <w:rPr>
          <w:w w:val="95"/>
        </w:rPr>
      </w:pPr>
      <w:r w:rsidRPr="00CC071C">
        <w:rPr>
          <w:w w:val="95"/>
        </w:rPr>
        <w:t>1. Thực hiện đúng và đầy đủ chức trách, nhiệm vụ, quyền hạn được giao</w:t>
      </w:r>
      <w:r w:rsidR="00E51928" w:rsidRPr="00E51928">
        <w:rPr>
          <w:w w:val="95"/>
        </w:rPr>
        <w:t xml:space="preserve"> trong việc </w:t>
      </w:r>
      <w:r w:rsidR="00E51928" w:rsidRPr="00C72ECA">
        <w:rPr>
          <w:w w:val="95"/>
        </w:rPr>
        <w:t xml:space="preserve">quản lý, chỉ đạo, điều hành </w:t>
      </w:r>
      <w:r w:rsidR="00E51928" w:rsidRPr="00E51928">
        <w:rPr>
          <w:w w:val="95"/>
        </w:rPr>
        <w:t>có hiệu quả các hoạt động</w:t>
      </w:r>
      <w:r w:rsidR="00E51928" w:rsidRPr="00C72ECA">
        <w:rPr>
          <w:w w:val="95"/>
        </w:rPr>
        <w:t xml:space="preserve"> </w:t>
      </w:r>
      <w:r w:rsidR="00E51928" w:rsidRPr="00E51928">
        <w:rPr>
          <w:w w:val="95"/>
        </w:rPr>
        <w:t xml:space="preserve">giáo dục của trường </w:t>
      </w:r>
      <w:r w:rsidR="00525587">
        <w:rPr>
          <w:w w:val="95"/>
        </w:rPr>
        <w:t xml:space="preserve">TH&amp;THCS </w:t>
      </w:r>
      <w:r w:rsidR="006A2970">
        <w:rPr>
          <w:w w:val="95"/>
        </w:rPr>
        <w:t>------------</w:t>
      </w:r>
      <w:r w:rsidR="00E51928" w:rsidRPr="00E51928">
        <w:rPr>
          <w:w w:val="95"/>
        </w:rPr>
        <w:t>.</w:t>
      </w:r>
    </w:p>
    <w:p w:rsidR="00071879" w:rsidRPr="00B557C9" w:rsidRDefault="00071879" w:rsidP="00071879">
      <w:pPr>
        <w:spacing w:before="120" w:after="120"/>
        <w:ind w:firstLine="720"/>
        <w:jc w:val="both"/>
        <w:rPr>
          <w:w w:val="95"/>
        </w:rPr>
      </w:pPr>
      <w:r w:rsidRPr="00CC071C">
        <w:rPr>
          <w:w w:val="95"/>
        </w:rPr>
        <w:t>2. Thực hiện đúng, đầy đủ nghĩa vụ của cán bộ, công chức; không vi phạm những việc cán bộ, công chức không được làm theo quy định tại Điều 18, 19 và 20 Luật cán bộ, công chức</w:t>
      </w:r>
      <w:r w:rsidR="00557B45">
        <w:rPr>
          <w:rStyle w:val="FootnoteReference"/>
          <w:w w:val="95"/>
        </w:rPr>
        <w:footnoteReference w:id="1"/>
      </w:r>
      <w:r w:rsidRPr="00CC071C">
        <w:rPr>
          <w:i/>
          <w:w w:val="95"/>
        </w:rPr>
        <w:t>.</w:t>
      </w:r>
    </w:p>
    <w:p w:rsidR="0084578C" w:rsidRPr="0084578C" w:rsidRDefault="0084578C" w:rsidP="000A2766">
      <w:pPr>
        <w:spacing w:before="120" w:after="120"/>
        <w:ind w:firstLine="720"/>
        <w:jc w:val="both"/>
        <w:rPr>
          <w:w w:val="95"/>
        </w:rPr>
      </w:pPr>
      <w:r w:rsidRPr="0084578C">
        <w:rPr>
          <w:w w:val="95"/>
        </w:rPr>
        <w:t xml:space="preserve">- Không trốn tránh trách nhiệm, thoái thác nhiệm vụ được giao; </w:t>
      </w:r>
      <w:r w:rsidR="009E3524" w:rsidRPr="009E3524">
        <w:rPr>
          <w:w w:val="95"/>
        </w:rPr>
        <w:t xml:space="preserve">không </w:t>
      </w:r>
      <w:r w:rsidRPr="0084578C">
        <w:rPr>
          <w:w w:val="95"/>
        </w:rPr>
        <w:t xml:space="preserve">gây bè phái, mất đoàn kết; </w:t>
      </w:r>
      <w:r w:rsidR="009E3524" w:rsidRPr="009E3524">
        <w:rPr>
          <w:w w:val="95"/>
        </w:rPr>
        <w:t xml:space="preserve">không </w:t>
      </w:r>
      <w:r w:rsidRPr="0084578C">
        <w:rPr>
          <w:w w:val="95"/>
        </w:rPr>
        <w:t>tự ý bỏ việc hoặc tham gia đình công.</w:t>
      </w:r>
    </w:p>
    <w:p w:rsidR="0084578C" w:rsidRPr="0084578C" w:rsidRDefault="0084578C" w:rsidP="000A2766">
      <w:pPr>
        <w:spacing w:before="120" w:after="120"/>
        <w:ind w:firstLine="720"/>
        <w:jc w:val="both"/>
        <w:rPr>
          <w:w w:val="95"/>
        </w:rPr>
      </w:pPr>
      <w:r w:rsidRPr="0084578C">
        <w:rPr>
          <w:w w:val="95"/>
        </w:rPr>
        <w:t>- Không sử dụng tài sản của Nhà nước, của cơ quan và của nhân dân trái pháp luật.</w:t>
      </w:r>
    </w:p>
    <w:p w:rsidR="0084578C" w:rsidRPr="0084578C" w:rsidRDefault="0084578C" w:rsidP="000A2766">
      <w:pPr>
        <w:spacing w:before="120" w:after="120"/>
        <w:ind w:firstLine="720"/>
        <w:jc w:val="both"/>
        <w:rPr>
          <w:w w:val="95"/>
        </w:rPr>
      </w:pPr>
      <w:r w:rsidRPr="0084578C">
        <w:rPr>
          <w:w w:val="95"/>
        </w:rPr>
        <w:t xml:space="preserve">- Không lợi dụng, lạm dụng nhiệm vụ, quyền hạn; </w:t>
      </w:r>
      <w:r w:rsidR="000B6325" w:rsidRPr="009E3524">
        <w:rPr>
          <w:w w:val="95"/>
        </w:rPr>
        <w:t>không</w:t>
      </w:r>
      <w:r w:rsidR="000B6325" w:rsidRPr="0084578C">
        <w:rPr>
          <w:w w:val="95"/>
        </w:rPr>
        <w:t xml:space="preserve"> </w:t>
      </w:r>
      <w:r w:rsidRPr="0084578C">
        <w:rPr>
          <w:w w:val="95"/>
        </w:rPr>
        <w:t>sử dụng thông tin liên quan đến công vụ để vụ lợi.</w:t>
      </w:r>
    </w:p>
    <w:p w:rsidR="0084578C" w:rsidRPr="0084578C" w:rsidRDefault="0084578C" w:rsidP="000A2766">
      <w:pPr>
        <w:spacing w:before="120" w:after="120"/>
        <w:ind w:firstLine="720"/>
        <w:jc w:val="both"/>
        <w:rPr>
          <w:w w:val="95"/>
        </w:rPr>
      </w:pPr>
      <w:r w:rsidRPr="0084578C">
        <w:rPr>
          <w:w w:val="95"/>
        </w:rPr>
        <w:t>- Không phân biệt đối xử dân tộc, nam nữ, thành phần xã hội, tín ngưỡng, tôn giáo dưới mọi hình thức.</w:t>
      </w:r>
    </w:p>
    <w:p w:rsidR="0084578C" w:rsidRPr="0084578C" w:rsidRDefault="000A2766" w:rsidP="000A2766">
      <w:pPr>
        <w:spacing w:before="120" w:after="120"/>
        <w:ind w:firstLine="720"/>
        <w:jc w:val="both"/>
        <w:rPr>
          <w:w w:val="95"/>
        </w:rPr>
      </w:pPr>
      <w:r w:rsidRPr="0084578C">
        <w:t>- Không</w:t>
      </w:r>
      <w:r w:rsidR="0084578C" w:rsidRPr="0084578C">
        <w:rPr>
          <w:w w:val="95"/>
        </w:rPr>
        <w:t xml:space="preserve"> tiết lộ thông tin liên quan đến bí mật nhà nước</w:t>
      </w:r>
      <w:r>
        <w:rPr>
          <w:w w:val="95"/>
        </w:rPr>
        <w:t xml:space="preserve"> và của cơ</w:t>
      </w:r>
      <w:r w:rsidRPr="000A2766">
        <w:rPr>
          <w:w w:val="95"/>
        </w:rPr>
        <w:t xml:space="preserve"> quan</w:t>
      </w:r>
      <w:r w:rsidR="0084578C" w:rsidRPr="0084578C">
        <w:rPr>
          <w:w w:val="95"/>
        </w:rPr>
        <w:t xml:space="preserve"> dưới mọi hình thức.</w:t>
      </w:r>
    </w:p>
    <w:p w:rsidR="0084578C" w:rsidRPr="0084578C" w:rsidRDefault="000A2766" w:rsidP="000A2766">
      <w:pPr>
        <w:spacing w:before="120" w:after="120"/>
        <w:ind w:firstLine="720"/>
        <w:jc w:val="both"/>
        <w:rPr>
          <w:w w:val="95"/>
        </w:rPr>
      </w:pPr>
      <w:r w:rsidRPr="000A2766">
        <w:rPr>
          <w:w w:val="95"/>
        </w:rPr>
        <w:t>- K</w:t>
      </w:r>
      <w:r>
        <w:rPr>
          <w:w w:val="95"/>
        </w:rPr>
        <w:t>hông</w:t>
      </w:r>
      <w:r w:rsidR="0084578C" w:rsidRPr="0084578C">
        <w:rPr>
          <w:w w:val="95"/>
        </w:rPr>
        <w:t xml:space="preserve"> làm những việc liên quan đến sản xuất, kinh doanh, công tác nhân sự quy định tại Luật phòng, chống tham nhũng, Luật thực hành tiết kiệm, chống lãng phí và những việc khác theo quy định của pháp luật và của cơ quan có thẩm quyền.</w:t>
      </w:r>
    </w:p>
    <w:p w:rsidR="00634E41" w:rsidRDefault="00071879" w:rsidP="00634E41">
      <w:pPr>
        <w:spacing w:before="120" w:after="120"/>
        <w:ind w:firstLine="720"/>
        <w:jc w:val="both"/>
        <w:rPr>
          <w:w w:val="95"/>
          <w:lang w:val="en-US"/>
        </w:rPr>
      </w:pPr>
      <w:r w:rsidRPr="00CC071C">
        <w:rPr>
          <w:w w:val="95"/>
        </w:rPr>
        <w:t xml:space="preserve">3. Không gây phiền hà, sách nhiễu, tiêu cực khi thực thi nhiệm </w:t>
      </w:r>
      <w:r w:rsidR="00AF66B1">
        <w:rPr>
          <w:w w:val="95"/>
        </w:rPr>
        <w:t>vụ</w:t>
      </w:r>
      <w:r w:rsidR="000A2766" w:rsidRPr="000A2766">
        <w:rPr>
          <w:w w:val="95"/>
        </w:rPr>
        <w:t>.</w:t>
      </w:r>
    </w:p>
    <w:p w:rsidR="00A029E3" w:rsidRPr="000A2766" w:rsidRDefault="00A029E3" w:rsidP="00634E41">
      <w:pPr>
        <w:spacing w:before="120" w:after="120"/>
        <w:ind w:firstLine="720"/>
        <w:jc w:val="both"/>
        <w:rPr>
          <w:w w:val="95"/>
        </w:rPr>
      </w:pPr>
      <w:r>
        <w:rPr>
          <w:w w:val="95"/>
        </w:rPr>
        <w:lastRenderedPageBreak/>
        <w:t>Không gây phiền hà, sách nhiễu, tiêu cực khi giao tiếp với tổ chức, công dân. Luôn vui vẻ, nhiệt tình tiếp nhận và gải đáp các ý kiến phản ánh, thắc mắc của tổ chức, cá nhân theo chức trách nhiệm vụ được giao</w:t>
      </w:r>
    </w:p>
    <w:p w:rsidR="00071879" w:rsidRPr="00B557C9" w:rsidRDefault="00071879" w:rsidP="00071879">
      <w:pPr>
        <w:spacing w:before="120" w:after="120"/>
        <w:ind w:firstLine="720"/>
        <w:jc w:val="both"/>
        <w:rPr>
          <w:w w:val="95"/>
        </w:rPr>
      </w:pPr>
      <w:r w:rsidRPr="00CC071C">
        <w:rPr>
          <w:w w:val="95"/>
        </w:rPr>
        <w:t>4. Thực hiện nghiêm quy định về đạo đức, văn hóa giao tiếp của cán bộ, công chức tại Điều 15, 16 và 17 Luật cán bộ, công chức</w:t>
      </w:r>
    </w:p>
    <w:p w:rsidR="000B6325" w:rsidRPr="00807F41" w:rsidRDefault="000B6325" w:rsidP="000B6325">
      <w:pPr>
        <w:spacing w:before="120"/>
        <w:ind w:firstLine="720"/>
        <w:jc w:val="both"/>
        <w:rPr>
          <w:w w:val="95"/>
        </w:rPr>
      </w:pPr>
      <w:r w:rsidRPr="000B6325">
        <w:rPr>
          <w:w w:val="95"/>
        </w:rPr>
        <w:t>- Thực hiện cần, kiệm, liêm, chính, chí công vô tư trong hoạt động công vụ.</w:t>
      </w:r>
    </w:p>
    <w:p w:rsidR="000B6325" w:rsidRPr="000B6325" w:rsidRDefault="000B6325" w:rsidP="000B6325">
      <w:pPr>
        <w:spacing w:before="120"/>
        <w:ind w:firstLine="720"/>
        <w:jc w:val="both"/>
        <w:rPr>
          <w:w w:val="95"/>
        </w:rPr>
      </w:pPr>
      <w:r w:rsidRPr="00807F41">
        <w:rPr>
          <w:w w:val="95"/>
        </w:rPr>
        <w:t>-</w:t>
      </w:r>
      <w:r>
        <w:rPr>
          <w:w w:val="95"/>
        </w:rPr>
        <w:t xml:space="preserve"> Trong giao tiếp ở công sở</w:t>
      </w:r>
      <w:r w:rsidRPr="00807F41">
        <w:rPr>
          <w:w w:val="95"/>
        </w:rPr>
        <w:t xml:space="preserve"> </w:t>
      </w:r>
      <w:r w:rsidRPr="000B6325">
        <w:rPr>
          <w:w w:val="95"/>
        </w:rPr>
        <w:t>có thái độ lịch sự, tôn trọng đồng nghiệp; ngôn ngữ giao tiếp phải chuẩn mực, rõ ràng, mạch lạc.</w:t>
      </w:r>
    </w:p>
    <w:p w:rsidR="000B6325" w:rsidRPr="000B6325" w:rsidRDefault="000B6325" w:rsidP="000B6325">
      <w:pPr>
        <w:spacing w:before="120"/>
        <w:ind w:firstLine="720"/>
        <w:jc w:val="both"/>
        <w:rPr>
          <w:w w:val="95"/>
        </w:rPr>
      </w:pPr>
      <w:r w:rsidRPr="000B6325">
        <w:rPr>
          <w:w w:val="95"/>
        </w:rPr>
        <w:t>- Lắng nghe ý kiến của đồng nghiệp; công bằng, vô tư, khách quan khi nhận xét, đánh giá; thực hiện nghiêm túc quy chế dân chủ và đoàn kết nội bộ.</w:t>
      </w:r>
    </w:p>
    <w:p w:rsidR="000B6325" w:rsidRPr="000B6325" w:rsidRDefault="000B6325" w:rsidP="000B6325">
      <w:pPr>
        <w:spacing w:before="120"/>
        <w:ind w:firstLine="720"/>
        <w:jc w:val="both"/>
        <w:rPr>
          <w:w w:val="95"/>
        </w:rPr>
      </w:pPr>
      <w:r w:rsidRPr="000B6325">
        <w:rPr>
          <w:w w:val="95"/>
        </w:rPr>
        <w:t>- Thực hiện nghiêm túc nội quy, quy định của cơ quan (đeo phù hiệu); có tác phong lịch sự; giữ g</w:t>
      </w:r>
      <w:r>
        <w:rPr>
          <w:w w:val="95"/>
        </w:rPr>
        <w:t>ìn uy tín, danh dự cho cơ quan</w:t>
      </w:r>
      <w:r w:rsidRPr="000B6325">
        <w:rPr>
          <w:w w:val="95"/>
        </w:rPr>
        <w:t xml:space="preserve"> và đồng nghiệp.</w:t>
      </w:r>
    </w:p>
    <w:p w:rsidR="000B6325" w:rsidRPr="000B6325" w:rsidRDefault="000B6325" w:rsidP="000B6325">
      <w:pPr>
        <w:spacing w:before="120"/>
        <w:ind w:firstLine="720"/>
        <w:jc w:val="both"/>
        <w:rPr>
          <w:w w:val="95"/>
        </w:rPr>
      </w:pPr>
      <w:r w:rsidRPr="000B6325">
        <w:rPr>
          <w:w w:val="95"/>
        </w:rPr>
        <w:t xml:space="preserve">- </w:t>
      </w:r>
      <w:r w:rsidR="00FF617B" w:rsidRPr="00FF617B">
        <w:rPr>
          <w:w w:val="95"/>
        </w:rPr>
        <w:t>Luôn</w:t>
      </w:r>
      <w:r w:rsidRPr="000B6325">
        <w:rPr>
          <w:w w:val="95"/>
        </w:rPr>
        <w:t xml:space="preserve"> gần gũi với </w:t>
      </w:r>
      <w:r w:rsidR="00FF617B" w:rsidRPr="00FF617B">
        <w:rPr>
          <w:w w:val="95"/>
        </w:rPr>
        <w:t xml:space="preserve">học sinh, phụ huynh học sinh và </w:t>
      </w:r>
      <w:r w:rsidRPr="000B6325">
        <w:rPr>
          <w:w w:val="95"/>
        </w:rPr>
        <w:t>nhân dân; có tác phong, thái độ lịch sự, nghiêm túc, khiêm tốn; ngôn ngữ giao tiếp chuẩn mực, rõ ràng, mạch lạc.</w:t>
      </w:r>
    </w:p>
    <w:p w:rsidR="000B6325" w:rsidRPr="000B6325" w:rsidRDefault="00FF617B" w:rsidP="000B6325">
      <w:pPr>
        <w:spacing w:before="120"/>
        <w:ind w:firstLine="720"/>
        <w:jc w:val="both"/>
        <w:rPr>
          <w:w w:val="95"/>
        </w:rPr>
      </w:pPr>
      <w:r w:rsidRPr="00FF617B">
        <w:rPr>
          <w:w w:val="95"/>
        </w:rPr>
        <w:t>- K</w:t>
      </w:r>
      <w:r>
        <w:rPr>
          <w:w w:val="95"/>
        </w:rPr>
        <w:t>hông</w:t>
      </w:r>
      <w:r w:rsidR="000B6325" w:rsidRPr="000B6325">
        <w:rPr>
          <w:w w:val="95"/>
        </w:rPr>
        <w:t xml:space="preserve"> hách dịch, cửa quyền, gây khó khăn, phiền hà </w:t>
      </w:r>
      <w:r w:rsidRPr="00FF617B">
        <w:rPr>
          <w:w w:val="95"/>
        </w:rPr>
        <w:t xml:space="preserve">cho học sinh, phụ huynh học sinh và </w:t>
      </w:r>
      <w:r w:rsidR="000B6325" w:rsidRPr="000B6325">
        <w:rPr>
          <w:w w:val="95"/>
        </w:rPr>
        <w:t>nhân dân khi thi hành công vụ.</w:t>
      </w:r>
    </w:p>
    <w:p w:rsidR="00071879" w:rsidRPr="00807F41" w:rsidRDefault="00071879" w:rsidP="00071879">
      <w:pPr>
        <w:spacing w:before="120" w:after="120"/>
        <w:ind w:firstLine="720"/>
        <w:jc w:val="both"/>
        <w:rPr>
          <w:w w:val="95"/>
        </w:rPr>
      </w:pPr>
      <w:r w:rsidRPr="00CC071C">
        <w:rPr>
          <w:w w:val="95"/>
        </w:rPr>
        <w:t xml:space="preserve">5. Thực hiện nghiêm các quy định về phòng, chống tham nhũng tại </w:t>
      </w:r>
      <w:r w:rsidR="00BA3B80">
        <w:rPr>
          <w:w w:val="95"/>
          <w:lang w:val="en-US"/>
        </w:rPr>
        <w:t>L</w:t>
      </w:r>
      <w:r w:rsidRPr="00CC071C">
        <w:rPr>
          <w:w w:val="95"/>
        </w:rPr>
        <w:t>uật phòng, chống tham nhũng</w:t>
      </w:r>
      <w:r w:rsidRPr="00CC071C">
        <w:rPr>
          <w:i/>
          <w:w w:val="95"/>
        </w:rPr>
        <w:t>.</w:t>
      </w:r>
    </w:p>
    <w:p w:rsidR="00E570CB" w:rsidRPr="00807F41" w:rsidRDefault="007A6250" w:rsidP="007A6250">
      <w:pPr>
        <w:pStyle w:val="NormalWeb"/>
        <w:spacing w:before="120" w:beforeAutospacing="0" w:after="120" w:afterAutospacing="0"/>
        <w:ind w:firstLine="720"/>
        <w:jc w:val="both"/>
        <w:rPr>
          <w:w w:val="95"/>
          <w:sz w:val="28"/>
          <w:szCs w:val="28"/>
        </w:rPr>
      </w:pPr>
      <w:r w:rsidRPr="00807F41">
        <w:rPr>
          <w:w w:val="95"/>
          <w:sz w:val="28"/>
          <w:szCs w:val="28"/>
        </w:rPr>
        <w:t xml:space="preserve">- </w:t>
      </w:r>
      <w:r w:rsidR="000C292E" w:rsidRPr="00807F41">
        <w:rPr>
          <w:w w:val="95"/>
          <w:sz w:val="28"/>
          <w:szCs w:val="28"/>
        </w:rPr>
        <w:t>Không c</w:t>
      </w:r>
      <w:r w:rsidR="00E570CB" w:rsidRPr="00E570CB">
        <w:rPr>
          <w:w w:val="95"/>
          <w:sz w:val="28"/>
          <w:szCs w:val="28"/>
        </w:rPr>
        <w:t>ửa quyền, hách dịch, gây khó khăn, phiền hà đối với cơ quan, tổ chức, đơn vị, cá nhân trong khi giải quyết công việc</w:t>
      </w:r>
      <w:r w:rsidR="000C292E" w:rsidRPr="00807F41">
        <w:rPr>
          <w:w w:val="95"/>
          <w:sz w:val="28"/>
          <w:szCs w:val="28"/>
        </w:rPr>
        <w:t>.</w:t>
      </w:r>
    </w:p>
    <w:p w:rsidR="00E570CB" w:rsidRPr="00807F41" w:rsidRDefault="007A6250" w:rsidP="007A6250">
      <w:pPr>
        <w:pStyle w:val="NormalWeb"/>
        <w:spacing w:before="120" w:beforeAutospacing="0" w:after="120" w:afterAutospacing="0"/>
        <w:ind w:firstLine="720"/>
        <w:jc w:val="both"/>
        <w:rPr>
          <w:w w:val="95"/>
          <w:sz w:val="28"/>
          <w:szCs w:val="28"/>
        </w:rPr>
      </w:pPr>
      <w:r w:rsidRPr="007A6250">
        <w:rPr>
          <w:w w:val="95"/>
          <w:sz w:val="28"/>
          <w:szCs w:val="28"/>
        </w:rPr>
        <w:t xml:space="preserve">- </w:t>
      </w:r>
      <w:r w:rsidR="000C292E" w:rsidRPr="00807F41">
        <w:rPr>
          <w:w w:val="95"/>
          <w:sz w:val="28"/>
          <w:szCs w:val="28"/>
        </w:rPr>
        <w:t>Không</w:t>
      </w:r>
      <w:r w:rsidR="000C292E" w:rsidRPr="00E570CB">
        <w:rPr>
          <w:w w:val="95"/>
          <w:sz w:val="28"/>
          <w:szCs w:val="28"/>
        </w:rPr>
        <w:t xml:space="preserve"> </w:t>
      </w:r>
      <w:r w:rsidR="000C292E" w:rsidRPr="00807F41">
        <w:rPr>
          <w:w w:val="95"/>
          <w:sz w:val="28"/>
          <w:szCs w:val="28"/>
        </w:rPr>
        <w:t>t</w:t>
      </w:r>
      <w:r w:rsidR="00E570CB" w:rsidRPr="00E570CB">
        <w:rPr>
          <w:w w:val="95"/>
          <w:sz w:val="28"/>
          <w:szCs w:val="28"/>
        </w:rPr>
        <w:t>hành lập, tham gia thành lập hoặc tham gia quản lý, điều hành doanh nghiệp tư nhân, công ty trách nhiệm hữu hạn, công ty cổ phần, công ty hợp danh, hợp tác xã, bệnh viện tư, trường học tư và tổ chức nghiên cứu khoa học tư, trừ trường hợp pháp luật có quy định khác</w:t>
      </w:r>
      <w:r w:rsidR="000C292E" w:rsidRPr="00807F41">
        <w:rPr>
          <w:w w:val="95"/>
          <w:sz w:val="28"/>
          <w:szCs w:val="28"/>
        </w:rPr>
        <w:t>.</w:t>
      </w:r>
    </w:p>
    <w:p w:rsidR="00E570CB" w:rsidRPr="00807F41" w:rsidRDefault="007A6250" w:rsidP="007A6250">
      <w:pPr>
        <w:pStyle w:val="NormalWeb"/>
        <w:spacing w:before="120" w:beforeAutospacing="0" w:after="120" w:afterAutospacing="0"/>
        <w:ind w:firstLine="720"/>
        <w:jc w:val="both"/>
        <w:rPr>
          <w:w w:val="95"/>
          <w:sz w:val="28"/>
          <w:szCs w:val="28"/>
        </w:rPr>
      </w:pPr>
      <w:r w:rsidRPr="007A6250">
        <w:rPr>
          <w:w w:val="95"/>
          <w:sz w:val="28"/>
          <w:szCs w:val="28"/>
        </w:rPr>
        <w:t xml:space="preserve">- </w:t>
      </w:r>
      <w:r w:rsidR="000C292E" w:rsidRPr="00807F41">
        <w:rPr>
          <w:w w:val="95"/>
          <w:sz w:val="28"/>
          <w:szCs w:val="28"/>
        </w:rPr>
        <w:t>Không</w:t>
      </w:r>
      <w:r w:rsidR="000C292E" w:rsidRPr="00E570CB">
        <w:rPr>
          <w:w w:val="95"/>
          <w:sz w:val="28"/>
          <w:szCs w:val="28"/>
        </w:rPr>
        <w:t xml:space="preserve"> </w:t>
      </w:r>
      <w:r w:rsidR="000C292E" w:rsidRPr="00807F41">
        <w:rPr>
          <w:w w:val="95"/>
          <w:sz w:val="28"/>
          <w:szCs w:val="28"/>
        </w:rPr>
        <w:t>tham gia l</w:t>
      </w:r>
      <w:r w:rsidR="00E570CB" w:rsidRPr="00E570CB">
        <w:rPr>
          <w:w w:val="95"/>
          <w:sz w:val="28"/>
          <w:szCs w:val="28"/>
        </w:rPr>
        <w:t>àm tư vấn cho doanh nghiệp, tổ chức, cá nhân khác ở trong nước và nước ngoài về các công việc có liên quan đến bí mật nhà nước, bí mật công tác, những công việc thuộc thẩm quyền giải quyết của mìn</w:t>
      </w:r>
      <w:r w:rsidR="000C292E">
        <w:rPr>
          <w:w w:val="95"/>
          <w:sz w:val="28"/>
          <w:szCs w:val="28"/>
        </w:rPr>
        <w:t>h hoặc mình tham gia giải quyết</w:t>
      </w:r>
      <w:r w:rsidR="000C292E" w:rsidRPr="00807F41">
        <w:rPr>
          <w:w w:val="95"/>
          <w:sz w:val="28"/>
          <w:szCs w:val="28"/>
        </w:rPr>
        <w:t>.</w:t>
      </w:r>
    </w:p>
    <w:p w:rsidR="00E570CB" w:rsidRPr="00807F41" w:rsidRDefault="007A6250" w:rsidP="007A6250">
      <w:pPr>
        <w:pStyle w:val="NormalWeb"/>
        <w:spacing w:before="120" w:beforeAutospacing="0" w:after="120" w:afterAutospacing="0"/>
        <w:ind w:firstLine="720"/>
        <w:jc w:val="both"/>
        <w:rPr>
          <w:w w:val="95"/>
          <w:sz w:val="28"/>
          <w:szCs w:val="28"/>
        </w:rPr>
      </w:pPr>
      <w:r w:rsidRPr="007A6250">
        <w:rPr>
          <w:w w:val="95"/>
          <w:sz w:val="28"/>
          <w:szCs w:val="28"/>
        </w:rPr>
        <w:t xml:space="preserve">- </w:t>
      </w:r>
      <w:r w:rsidR="000C292E" w:rsidRPr="00807F41">
        <w:rPr>
          <w:w w:val="95"/>
          <w:sz w:val="28"/>
          <w:szCs w:val="28"/>
        </w:rPr>
        <w:t>Không</w:t>
      </w:r>
      <w:r w:rsidR="000C292E" w:rsidRPr="00E570CB">
        <w:rPr>
          <w:w w:val="95"/>
          <w:sz w:val="28"/>
          <w:szCs w:val="28"/>
        </w:rPr>
        <w:t xml:space="preserve"> </w:t>
      </w:r>
      <w:r w:rsidR="000C292E" w:rsidRPr="00807F41">
        <w:rPr>
          <w:w w:val="95"/>
          <w:sz w:val="28"/>
          <w:szCs w:val="28"/>
        </w:rPr>
        <w:t>k</w:t>
      </w:r>
      <w:r w:rsidR="00E570CB" w:rsidRPr="00E570CB">
        <w:rPr>
          <w:w w:val="95"/>
          <w:sz w:val="28"/>
          <w:szCs w:val="28"/>
        </w:rPr>
        <w:t>inh doanh trong lĩnh vực mà trước đây mình có trách nhiệm quản lý sau khi thôi giữ chức vụ trong một thời hạn nhất định theo quy định của Chính phủ</w:t>
      </w:r>
      <w:r w:rsidR="000C292E" w:rsidRPr="00807F41">
        <w:rPr>
          <w:w w:val="95"/>
          <w:sz w:val="28"/>
          <w:szCs w:val="28"/>
        </w:rPr>
        <w:t>.</w:t>
      </w:r>
    </w:p>
    <w:p w:rsidR="00E570CB" w:rsidRPr="00E570CB" w:rsidRDefault="007A6250" w:rsidP="007A6250">
      <w:pPr>
        <w:pStyle w:val="NormalWeb"/>
        <w:spacing w:before="120" w:beforeAutospacing="0" w:after="120" w:afterAutospacing="0"/>
        <w:ind w:firstLine="720"/>
        <w:jc w:val="both"/>
        <w:rPr>
          <w:w w:val="95"/>
          <w:sz w:val="28"/>
          <w:szCs w:val="28"/>
        </w:rPr>
      </w:pPr>
      <w:r w:rsidRPr="007A6250">
        <w:rPr>
          <w:w w:val="95"/>
          <w:sz w:val="28"/>
          <w:szCs w:val="28"/>
        </w:rPr>
        <w:t xml:space="preserve">- </w:t>
      </w:r>
      <w:r w:rsidR="000C292E" w:rsidRPr="00807F41">
        <w:rPr>
          <w:w w:val="95"/>
          <w:sz w:val="28"/>
          <w:szCs w:val="28"/>
        </w:rPr>
        <w:t>Không</w:t>
      </w:r>
      <w:r w:rsidR="000C292E" w:rsidRPr="00E570CB">
        <w:rPr>
          <w:w w:val="95"/>
          <w:sz w:val="28"/>
          <w:szCs w:val="28"/>
        </w:rPr>
        <w:t xml:space="preserve"> </w:t>
      </w:r>
      <w:r w:rsidR="000C292E" w:rsidRPr="00807F41">
        <w:rPr>
          <w:w w:val="95"/>
          <w:sz w:val="28"/>
          <w:szCs w:val="28"/>
        </w:rPr>
        <w:t>s</w:t>
      </w:r>
      <w:r w:rsidR="00E570CB" w:rsidRPr="00E570CB">
        <w:rPr>
          <w:w w:val="95"/>
          <w:sz w:val="28"/>
          <w:szCs w:val="28"/>
        </w:rPr>
        <w:t xml:space="preserve">ử dụng trái phép </w:t>
      </w:r>
      <w:r w:rsidR="000C292E">
        <w:rPr>
          <w:w w:val="95"/>
          <w:sz w:val="28"/>
          <w:szCs w:val="28"/>
        </w:rPr>
        <w:t>thông tin, tài liệu của</w:t>
      </w:r>
      <w:r w:rsidR="00E570CB" w:rsidRPr="00E570CB">
        <w:rPr>
          <w:w w:val="95"/>
          <w:sz w:val="28"/>
          <w:szCs w:val="28"/>
        </w:rPr>
        <w:t xml:space="preserve"> đơn vị vì vụ lợi.</w:t>
      </w:r>
    </w:p>
    <w:p w:rsidR="00071879" w:rsidRDefault="00071879" w:rsidP="00071879">
      <w:pPr>
        <w:spacing w:before="120" w:after="120"/>
        <w:ind w:firstLine="720"/>
        <w:jc w:val="both"/>
        <w:rPr>
          <w:w w:val="95"/>
        </w:rPr>
      </w:pPr>
      <w:r w:rsidRPr="00CC071C">
        <w:rPr>
          <w:w w:val="95"/>
        </w:rPr>
        <w:t>6. Thực hiện các nội dung khác phù hợp với chức năng, nhiệm vụ và đặc thù của ngành, lĩnh vực, cơ quan, đơn vị nhưng không trái với các quy định hiện hành (do người đứng đầu cơ quan, đơn vị quy định).</w:t>
      </w:r>
    </w:p>
    <w:p w:rsidR="00F51740" w:rsidRPr="00B557C9" w:rsidRDefault="00F51740" w:rsidP="00071879">
      <w:pPr>
        <w:spacing w:before="120" w:after="120"/>
        <w:ind w:firstLine="720"/>
        <w:jc w:val="both"/>
        <w:rPr>
          <w:w w:val="95"/>
        </w:rPr>
      </w:pPr>
      <w:r>
        <w:rPr>
          <w:w w:val="95"/>
        </w:rPr>
        <w:t xml:space="preserve">Thực hiện tốt nguyên tắc tập trung dân chủ trong tổ chức và hoạt động của đơn vị; nêu cao tinh thần, ý thức tổ chức kỷ luật, tuyệt đối chấp hành sự phân công, điều </w:t>
      </w:r>
      <w:r>
        <w:rPr>
          <w:w w:val="95"/>
        </w:rPr>
        <w:lastRenderedPageBreak/>
        <w:t>động của tổ chức. Nghiêm túc chấp hành đường lối của Đảng, chính sách, Pháp luật của Nhà nước, nội quy, quy chế của ngành và các quy định của địa phương,đơn vị.</w:t>
      </w:r>
    </w:p>
    <w:p w:rsidR="00071879" w:rsidRPr="00B557C9" w:rsidRDefault="00071879" w:rsidP="00071879">
      <w:pPr>
        <w:spacing w:before="120" w:after="120"/>
        <w:ind w:firstLine="720"/>
        <w:jc w:val="both"/>
        <w:rPr>
          <w:w w:val="95"/>
        </w:rPr>
      </w:pPr>
      <w:r w:rsidRPr="00CC071C">
        <w:rPr>
          <w:w w:val="95"/>
        </w:rPr>
        <w:t>7. Thực hiện nội dung chế độ trách nhiệm đối với người đứng đầu quy định tại Điều 7 Nghị định số 157/2007/NĐ-CP.</w:t>
      </w:r>
    </w:p>
    <w:p w:rsidR="006555DB" w:rsidRPr="006555DB" w:rsidRDefault="00FD6C86" w:rsidP="00FD6C86">
      <w:pPr>
        <w:shd w:val="clear" w:color="auto" w:fill="FFFFFF"/>
        <w:spacing w:after="120" w:line="234" w:lineRule="atLeast"/>
        <w:ind w:firstLine="720"/>
        <w:rPr>
          <w:w w:val="95"/>
        </w:rPr>
      </w:pPr>
      <w:r w:rsidRPr="00FD6C86">
        <w:rPr>
          <w:w w:val="95"/>
        </w:rPr>
        <w:t xml:space="preserve">- </w:t>
      </w:r>
      <w:r w:rsidR="006555DB" w:rsidRPr="006555DB">
        <w:rPr>
          <w:w w:val="95"/>
        </w:rPr>
        <w:t>Chịu trách nhiệm về toàn bộ hoạt động của đơn vị được giao lãnh đạo, quản lý.</w:t>
      </w:r>
    </w:p>
    <w:p w:rsidR="006555DB" w:rsidRPr="006555DB" w:rsidRDefault="00FD6C86" w:rsidP="004D0D4E">
      <w:pPr>
        <w:shd w:val="clear" w:color="auto" w:fill="FFFFFF"/>
        <w:spacing w:after="120" w:line="234" w:lineRule="atLeast"/>
        <w:ind w:firstLine="720"/>
        <w:jc w:val="both"/>
        <w:rPr>
          <w:w w:val="95"/>
        </w:rPr>
      </w:pPr>
      <w:r w:rsidRPr="00FD6C86">
        <w:rPr>
          <w:w w:val="95"/>
        </w:rPr>
        <w:t xml:space="preserve">- </w:t>
      </w:r>
      <w:r w:rsidR="006555DB" w:rsidRPr="006555DB">
        <w:rPr>
          <w:w w:val="95"/>
        </w:rPr>
        <w:t>Gương mẫu và nghiêm chỉnh chấp hành đường lối, chủ trương, chính sách của Đảng, pháp luật của Nhà nước và chỉ đạo của cấp trên; tổ chức, điều hành đơn vị thực hiện đúng chức năng, nhiệm vụ, quyền hạn, có chất lượng và đúng thời hạn được giao; quyết định chủ trương, giải pháp cần thiết để hoàn thành nhiệm vụ và chịu trách nhiệm về quyết định đó.</w:t>
      </w:r>
    </w:p>
    <w:p w:rsidR="006555DB" w:rsidRPr="006555DB" w:rsidRDefault="00FD6C86" w:rsidP="004D0D4E">
      <w:pPr>
        <w:shd w:val="clear" w:color="auto" w:fill="FFFFFF"/>
        <w:spacing w:after="120" w:line="234" w:lineRule="atLeast"/>
        <w:ind w:firstLine="720"/>
        <w:jc w:val="both"/>
        <w:rPr>
          <w:w w:val="95"/>
        </w:rPr>
      </w:pPr>
      <w:r w:rsidRPr="00FD6C86">
        <w:rPr>
          <w:w w:val="95"/>
        </w:rPr>
        <w:t xml:space="preserve">- </w:t>
      </w:r>
      <w:r w:rsidR="006555DB" w:rsidRPr="006555DB">
        <w:rPr>
          <w:w w:val="95"/>
        </w:rPr>
        <w:t>Ban hành hoặc trình cơ quan, người có thẩm quyền ban hành văn bản pháp luật bảo đảm tính hợp pháp của văn bản (bao gồm: văn bản quy phạm pháp luật, văn bản cá biệt, công văn chỉ đạo, điều hành và nội quy, quy chế, điều lệ, quy địn</w:t>
      </w:r>
      <w:r w:rsidR="004D0D4E">
        <w:rPr>
          <w:w w:val="95"/>
        </w:rPr>
        <w:t>h áp dụng trong nội bộ cơ quan</w:t>
      </w:r>
      <w:r w:rsidR="004D0D4E" w:rsidRPr="004D0D4E">
        <w:rPr>
          <w:w w:val="95"/>
        </w:rPr>
        <w:t xml:space="preserve"> </w:t>
      </w:r>
      <w:r w:rsidR="006555DB" w:rsidRPr="006555DB">
        <w:rPr>
          <w:w w:val="95"/>
        </w:rPr>
        <w:t>thuộc quyền quản lý).</w:t>
      </w:r>
    </w:p>
    <w:p w:rsidR="006555DB" w:rsidRPr="006555DB" w:rsidRDefault="00FD6C86" w:rsidP="004D0D4E">
      <w:pPr>
        <w:pStyle w:val="BodyTextIndent"/>
        <w:shd w:val="clear" w:color="auto" w:fill="FFFFFF"/>
        <w:spacing w:before="0" w:beforeAutospacing="0" w:after="120" w:afterAutospacing="0" w:line="234" w:lineRule="atLeast"/>
        <w:ind w:firstLine="720"/>
        <w:jc w:val="both"/>
        <w:rPr>
          <w:w w:val="95"/>
          <w:sz w:val="28"/>
          <w:szCs w:val="28"/>
        </w:rPr>
      </w:pPr>
      <w:r w:rsidRPr="00FD6C86">
        <w:rPr>
          <w:w w:val="95"/>
          <w:sz w:val="28"/>
          <w:szCs w:val="28"/>
        </w:rPr>
        <w:t xml:space="preserve">- </w:t>
      </w:r>
      <w:r w:rsidR="006555DB" w:rsidRPr="006555DB">
        <w:rPr>
          <w:w w:val="95"/>
          <w:sz w:val="28"/>
          <w:szCs w:val="28"/>
        </w:rPr>
        <w:t>Căn cứ các quy định về phân công, phân cấp và nhiệm vụ, quyền hạn được giao, ban hành văn bản quy định cụ thể chức năng, nhiệm vụ, quyền hạ</w:t>
      </w:r>
      <w:r w:rsidR="004D0D4E">
        <w:rPr>
          <w:w w:val="95"/>
          <w:sz w:val="28"/>
          <w:szCs w:val="28"/>
        </w:rPr>
        <w:t>n, trách nhiệm của các cấp phó</w:t>
      </w:r>
      <w:r w:rsidR="004D0D4E" w:rsidRPr="004D0D4E">
        <w:rPr>
          <w:w w:val="95"/>
          <w:sz w:val="28"/>
          <w:szCs w:val="28"/>
        </w:rPr>
        <w:t xml:space="preserve"> </w:t>
      </w:r>
      <w:r w:rsidR="006555DB" w:rsidRPr="006555DB">
        <w:rPr>
          <w:w w:val="95"/>
          <w:sz w:val="28"/>
          <w:szCs w:val="28"/>
        </w:rPr>
        <w:t xml:space="preserve">hoặc </w:t>
      </w:r>
      <w:r w:rsidR="004D0D4E" w:rsidRPr="004D0D4E">
        <w:rPr>
          <w:w w:val="95"/>
          <w:sz w:val="28"/>
          <w:szCs w:val="28"/>
        </w:rPr>
        <w:t xml:space="preserve">với </w:t>
      </w:r>
      <w:r w:rsidR="006555DB" w:rsidRPr="006555DB">
        <w:rPr>
          <w:w w:val="95"/>
          <w:sz w:val="28"/>
          <w:szCs w:val="28"/>
        </w:rPr>
        <w:t xml:space="preserve">từng </w:t>
      </w:r>
      <w:r w:rsidR="004D0D4E" w:rsidRPr="004D0D4E">
        <w:rPr>
          <w:w w:val="95"/>
          <w:sz w:val="28"/>
          <w:szCs w:val="28"/>
        </w:rPr>
        <w:t>bộ phận, cá nhân</w:t>
      </w:r>
      <w:r w:rsidR="006555DB" w:rsidRPr="006555DB">
        <w:rPr>
          <w:w w:val="95"/>
          <w:sz w:val="28"/>
          <w:szCs w:val="28"/>
        </w:rPr>
        <w:t xml:space="preserve"> thuộc quyền; không để tình trạng chồng chéo, trùng lắp về nhiệm vụ hoặc trách nhiệm không rõ ràng; bảo đảm cán bộ, </w:t>
      </w:r>
      <w:r w:rsidR="004D0D4E" w:rsidRPr="004D0D4E">
        <w:rPr>
          <w:w w:val="95"/>
          <w:sz w:val="28"/>
          <w:szCs w:val="28"/>
        </w:rPr>
        <w:t>giáo viên, nhân viên nhà trường</w:t>
      </w:r>
      <w:r w:rsidR="006555DB" w:rsidRPr="006555DB">
        <w:rPr>
          <w:w w:val="95"/>
          <w:sz w:val="28"/>
          <w:szCs w:val="28"/>
        </w:rPr>
        <w:t xml:space="preserve"> thuộc quyền thực hiện đúng chức năng, nhiệm vụ, quyền hạn được giao và đúng pháp luật.</w:t>
      </w:r>
    </w:p>
    <w:p w:rsidR="006555DB" w:rsidRPr="006555DB" w:rsidRDefault="00FD6C86" w:rsidP="004D0D4E">
      <w:pPr>
        <w:shd w:val="clear" w:color="auto" w:fill="FFFFFF"/>
        <w:spacing w:after="120" w:line="234" w:lineRule="atLeast"/>
        <w:ind w:firstLine="720"/>
        <w:jc w:val="both"/>
        <w:rPr>
          <w:w w:val="95"/>
        </w:rPr>
      </w:pPr>
      <w:r w:rsidRPr="00FD6C86">
        <w:rPr>
          <w:w w:val="95"/>
        </w:rPr>
        <w:t xml:space="preserve">- </w:t>
      </w:r>
      <w:r w:rsidR="00BB51B0" w:rsidRPr="00BB51B0">
        <w:rPr>
          <w:w w:val="95"/>
        </w:rPr>
        <w:t xml:space="preserve">Thực hiện nghiêm túc việc </w:t>
      </w:r>
      <w:r w:rsidR="006555DB" w:rsidRPr="006555DB">
        <w:rPr>
          <w:w w:val="95"/>
        </w:rPr>
        <w:t xml:space="preserve">sử dụng, đánh giá, đào tạo, bồi dưỡng, nâng lương, cử dự thi nâng ngạch, quyết định nâng ngạch, bổ nhiệm, khen thưởng, kỷ luật, cho nghỉ chế độ và quản lý đội ngũ cán bộ, </w:t>
      </w:r>
      <w:r w:rsidR="00BB51B0" w:rsidRPr="004D0D4E">
        <w:rPr>
          <w:w w:val="95"/>
        </w:rPr>
        <w:t>giáo viên, nhân viên nhà trường</w:t>
      </w:r>
      <w:r w:rsidR="00BB51B0" w:rsidRPr="006555DB">
        <w:rPr>
          <w:w w:val="95"/>
        </w:rPr>
        <w:t xml:space="preserve"> </w:t>
      </w:r>
      <w:r w:rsidR="006555DB" w:rsidRPr="006555DB">
        <w:rPr>
          <w:w w:val="95"/>
        </w:rPr>
        <w:t>theo đúng chủ trương, chính sách của Đảng và pháp luật của Nhà nước.</w:t>
      </w:r>
    </w:p>
    <w:p w:rsidR="006555DB" w:rsidRPr="006555DB" w:rsidRDefault="00FD6C86" w:rsidP="004D0D4E">
      <w:pPr>
        <w:shd w:val="clear" w:color="auto" w:fill="FFFFFF"/>
        <w:spacing w:after="120" w:line="234" w:lineRule="atLeast"/>
        <w:ind w:firstLine="720"/>
        <w:jc w:val="both"/>
        <w:rPr>
          <w:w w:val="95"/>
        </w:rPr>
      </w:pPr>
      <w:r w:rsidRPr="00FD6C86">
        <w:rPr>
          <w:w w:val="95"/>
        </w:rPr>
        <w:t xml:space="preserve">- </w:t>
      </w:r>
      <w:r w:rsidR="006555DB" w:rsidRPr="006555DB">
        <w:rPr>
          <w:w w:val="95"/>
        </w:rPr>
        <w:t>Quản lý, sử dụng có hiệu quả tài sản công được giao; phòng, chống cháy nổ và bảo đảm an toàn lao động tại đơn vị. Khi sử dụng các nguồn tài chính, các tài sản, trang thiết bị phải thực hiện đúng chế độ, chính sách và đúng quy định của pháp luật; quản lý, kiểm tra thường xuyên, không để xảy ra tham nhũng, lãng phí, hư hỏng, mất mát, thất thoát.</w:t>
      </w:r>
    </w:p>
    <w:p w:rsidR="006555DB" w:rsidRPr="006555DB" w:rsidRDefault="00FD6C86" w:rsidP="00BB51B0">
      <w:pPr>
        <w:shd w:val="clear" w:color="auto" w:fill="FFFFFF"/>
        <w:spacing w:after="120" w:line="234" w:lineRule="atLeast"/>
        <w:ind w:firstLine="720"/>
        <w:jc w:val="both"/>
        <w:rPr>
          <w:w w:val="95"/>
        </w:rPr>
      </w:pPr>
      <w:r w:rsidRPr="00FD6C86">
        <w:rPr>
          <w:w w:val="95"/>
        </w:rPr>
        <w:t xml:space="preserve">- </w:t>
      </w:r>
      <w:r w:rsidR="006555DB" w:rsidRPr="006555DB">
        <w:rPr>
          <w:w w:val="95"/>
        </w:rPr>
        <w:t xml:space="preserve">Thực hiện đúng quy định của pháp luật về văn hóa công sở; không để xảy ra tình trạng cán bộ, </w:t>
      </w:r>
      <w:r w:rsidR="00BB51B0" w:rsidRPr="004D0D4E">
        <w:rPr>
          <w:w w:val="95"/>
        </w:rPr>
        <w:t>giáo viên, nhân viên nhà trường</w:t>
      </w:r>
      <w:r w:rsidR="00BB51B0" w:rsidRPr="006555DB">
        <w:rPr>
          <w:w w:val="95"/>
        </w:rPr>
        <w:t xml:space="preserve"> </w:t>
      </w:r>
      <w:r w:rsidR="006555DB" w:rsidRPr="006555DB">
        <w:rPr>
          <w:w w:val="95"/>
        </w:rPr>
        <w:t xml:space="preserve">thuộc thẩm quyền quản lý có thái độ hách dịch, cửa quyền, gây phiền hà cho </w:t>
      </w:r>
      <w:r w:rsidR="00BB51B0" w:rsidRPr="00BB51B0">
        <w:rPr>
          <w:w w:val="95"/>
        </w:rPr>
        <w:t>học sinh, phụ huynh học sinh và nhân</w:t>
      </w:r>
      <w:r w:rsidR="00BB51B0">
        <w:rPr>
          <w:w w:val="95"/>
        </w:rPr>
        <w:t xml:space="preserve"> dân</w:t>
      </w:r>
      <w:r w:rsidR="00BB51B0" w:rsidRPr="00BB51B0">
        <w:rPr>
          <w:w w:val="95"/>
        </w:rPr>
        <w:t xml:space="preserve"> </w:t>
      </w:r>
      <w:r w:rsidR="006555DB" w:rsidRPr="006555DB">
        <w:rPr>
          <w:w w:val="95"/>
        </w:rPr>
        <w:t>trong quá trình thực hiện nhiệm vụ, công vụ.</w:t>
      </w:r>
    </w:p>
    <w:p w:rsidR="006555DB" w:rsidRPr="006555DB" w:rsidRDefault="00DC6D9C" w:rsidP="00BB51B0">
      <w:pPr>
        <w:shd w:val="clear" w:color="auto" w:fill="FFFFFF"/>
        <w:spacing w:after="120" w:line="234" w:lineRule="atLeast"/>
        <w:ind w:firstLine="720"/>
        <w:jc w:val="both"/>
        <w:rPr>
          <w:w w:val="95"/>
        </w:rPr>
      </w:pPr>
      <w:r w:rsidRPr="00DC6D9C">
        <w:rPr>
          <w:w w:val="95"/>
        </w:rPr>
        <w:t xml:space="preserve">- </w:t>
      </w:r>
      <w:r w:rsidR="006555DB" w:rsidRPr="006555DB">
        <w:rPr>
          <w:w w:val="95"/>
        </w:rPr>
        <w:t xml:space="preserve">Tổ chức thực hiện </w:t>
      </w:r>
      <w:r w:rsidR="00BB51B0" w:rsidRPr="00BB51B0">
        <w:rPr>
          <w:w w:val="95"/>
        </w:rPr>
        <w:t xml:space="preserve">nghiêm túc </w:t>
      </w:r>
      <w:r w:rsidR="006555DB" w:rsidRPr="006555DB">
        <w:rPr>
          <w:w w:val="95"/>
        </w:rPr>
        <w:t>Quy chế dân chủ trong đơn vị; giải quyết khiếu nại, tố cáo trong phạm vi thẩm quyền theo đúng quy định của pháp luật.</w:t>
      </w:r>
    </w:p>
    <w:p w:rsidR="006555DB" w:rsidRPr="006555DB" w:rsidRDefault="00DC6D9C" w:rsidP="00BB51B0">
      <w:pPr>
        <w:shd w:val="clear" w:color="auto" w:fill="FFFFFF"/>
        <w:spacing w:after="120" w:line="234" w:lineRule="atLeast"/>
        <w:ind w:firstLine="720"/>
        <w:jc w:val="both"/>
        <w:rPr>
          <w:w w:val="95"/>
        </w:rPr>
      </w:pPr>
      <w:r w:rsidRPr="00DC6D9C">
        <w:rPr>
          <w:w w:val="95"/>
        </w:rPr>
        <w:t xml:space="preserve">- </w:t>
      </w:r>
      <w:r w:rsidR="006555DB" w:rsidRPr="006555DB">
        <w:rPr>
          <w:w w:val="95"/>
        </w:rPr>
        <w:t>Thực hiện đúng các quy định của pháp luật về bảo vệ bí mật nhà nước; về phát ngôn, khai thác, quản lý và sử dụng mạng Internet trong</w:t>
      </w:r>
      <w:r w:rsidR="00BB51B0" w:rsidRPr="00BB51B0">
        <w:rPr>
          <w:w w:val="95"/>
        </w:rPr>
        <w:t xml:space="preserve"> nhà trường</w:t>
      </w:r>
      <w:r w:rsidR="006555DB" w:rsidRPr="006555DB">
        <w:rPr>
          <w:w w:val="95"/>
        </w:rPr>
        <w:t>.</w:t>
      </w:r>
    </w:p>
    <w:p w:rsidR="006555DB" w:rsidRPr="006555DB" w:rsidRDefault="00DC6D9C" w:rsidP="00BB51B0">
      <w:pPr>
        <w:shd w:val="clear" w:color="auto" w:fill="FFFFFF"/>
        <w:spacing w:after="120" w:line="234" w:lineRule="atLeast"/>
        <w:ind w:firstLine="720"/>
        <w:jc w:val="both"/>
        <w:rPr>
          <w:w w:val="95"/>
        </w:rPr>
      </w:pPr>
      <w:r w:rsidRPr="000C292E">
        <w:rPr>
          <w:w w:val="95"/>
        </w:rPr>
        <w:t xml:space="preserve">- </w:t>
      </w:r>
      <w:r w:rsidR="006555DB" w:rsidRPr="006555DB">
        <w:rPr>
          <w:w w:val="95"/>
        </w:rPr>
        <w:t>Các chế độ trách nhiệm khác theo quy định của pháp luật.</w:t>
      </w:r>
    </w:p>
    <w:p w:rsidR="00071879" w:rsidRPr="00B557C9" w:rsidRDefault="00071879" w:rsidP="006555DB">
      <w:pPr>
        <w:spacing w:before="120" w:after="120"/>
        <w:ind w:firstLine="720"/>
        <w:jc w:val="both"/>
        <w:rPr>
          <w:w w:val="95"/>
        </w:rPr>
      </w:pPr>
      <w:r w:rsidRPr="00CC071C">
        <w:rPr>
          <w:w w:val="95"/>
        </w:rPr>
        <w:lastRenderedPageBreak/>
        <w:t xml:space="preserve">8. Xây dựng kế hoạch và triển khai viết và ký cam kết </w:t>
      </w:r>
      <w:r w:rsidR="000C292E" w:rsidRPr="000C292E">
        <w:rPr>
          <w:w w:val="95"/>
        </w:rPr>
        <w:t xml:space="preserve">cho 100% CBGV-NV nhà trường </w:t>
      </w:r>
      <w:r w:rsidRPr="00CC071C">
        <w:rPr>
          <w:w w:val="95"/>
        </w:rPr>
        <w:t>theo quy định tại cơ quan do mình phụ trách.</w:t>
      </w:r>
    </w:p>
    <w:p w:rsidR="00071879" w:rsidRPr="00B557C9" w:rsidRDefault="00071879" w:rsidP="00071879">
      <w:pPr>
        <w:spacing w:before="120" w:after="120"/>
        <w:ind w:firstLine="720"/>
        <w:jc w:val="both"/>
        <w:rPr>
          <w:w w:val="95"/>
        </w:rPr>
      </w:pPr>
      <w:r w:rsidRPr="00CC071C">
        <w:rPr>
          <w:w w:val="95"/>
        </w:rPr>
        <w:t>9. Có biện pháp phòng ngừa, ngăn chặn, xử lý và chịu trách nhiệm khi để công chức, viên chức thuộc thẩm quyền quản lý gây phiền hà, sách nhiễu, tiêu cực trong thực hiện nhiệm vụ, công vụ.</w:t>
      </w:r>
    </w:p>
    <w:p w:rsidR="00071879" w:rsidRPr="00B557C9" w:rsidRDefault="00071879" w:rsidP="00071879">
      <w:pPr>
        <w:spacing w:before="120" w:after="120"/>
        <w:ind w:firstLine="720"/>
        <w:jc w:val="both"/>
        <w:rPr>
          <w:w w:val="95"/>
        </w:rPr>
      </w:pPr>
      <w:r w:rsidRPr="00CC071C">
        <w:rPr>
          <w:w w:val="95"/>
        </w:rPr>
        <w:t xml:space="preserve">10. Cam kết chịu các hình thức xử lý theo các văn bản quy định hiện hành; </w:t>
      </w:r>
      <w:r w:rsidR="00387E50">
        <w:rPr>
          <w:w w:val="95"/>
          <w:lang w:val="en-US"/>
        </w:rPr>
        <w:t xml:space="preserve">Nêu vi phạm các nội dung đã cam kết nhưng chưa đến mức xem xét xử lý kỷ luật chịu hình thức xử lý theo quyết định số 2029/QĐ-UBND ngày 07/9/2015 của UBND thành phố, </w:t>
      </w:r>
      <w:r w:rsidRPr="00CC071C">
        <w:rPr>
          <w:w w:val="95"/>
        </w:rPr>
        <w:t>cụ thể:</w:t>
      </w:r>
    </w:p>
    <w:p w:rsidR="00071879" w:rsidRPr="00B557C9" w:rsidRDefault="00071879" w:rsidP="00071879">
      <w:pPr>
        <w:spacing w:before="120" w:after="120"/>
        <w:ind w:firstLine="720"/>
        <w:jc w:val="both"/>
        <w:rPr>
          <w:w w:val="95"/>
        </w:rPr>
      </w:pPr>
      <w:r w:rsidRPr="00CC071C">
        <w:rPr>
          <w:w w:val="95"/>
        </w:rPr>
        <w:t xml:space="preserve"> - Đối với hành vi phiền hà: </w:t>
      </w:r>
    </w:p>
    <w:p w:rsidR="00071879" w:rsidRPr="00B557C9" w:rsidRDefault="00071879" w:rsidP="00071879">
      <w:pPr>
        <w:spacing w:before="120" w:after="120"/>
        <w:ind w:firstLine="720"/>
        <w:jc w:val="both"/>
        <w:rPr>
          <w:w w:val="95"/>
        </w:rPr>
      </w:pPr>
      <w:r w:rsidRPr="00CC071C">
        <w:rPr>
          <w:w w:val="95"/>
        </w:rPr>
        <w:t xml:space="preserve">Nhận trách nhiệm và xin lỗi tổ chức, công dân (hình thức xin lỗi trực tiếp hoặc bằng văn bản cụ thể gửi đến tổ chức và công dân); rút kinh nghiệm và cam kết không tái phạm. Trường hợp tái phạm sẽ bị hạ xuống 01 (một) mức khi đánh giá cán bộ, công chức hàng năm; không nhận các danh hiệu thi đua, khen thưởng của năm đó. </w:t>
      </w:r>
    </w:p>
    <w:p w:rsidR="00071879" w:rsidRPr="00B557C9" w:rsidRDefault="00071879" w:rsidP="00071879">
      <w:pPr>
        <w:spacing w:before="120" w:after="120"/>
        <w:ind w:firstLine="720"/>
        <w:jc w:val="both"/>
        <w:rPr>
          <w:w w:val="95"/>
        </w:rPr>
      </w:pPr>
      <w:r w:rsidRPr="00CC071C">
        <w:rPr>
          <w:w w:val="95"/>
        </w:rPr>
        <w:t xml:space="preserve">- Đối với hành vi sách nhiễu, tiêu cực: </w:t>
      </w:r>
    </w:p>
    <w:p w:rsidR="00071879" w:rsidRPr="00B557C9" w:rsidRDefault="00071879" w:rsidP="00071879">
      <w:pPr>
        <w:spacing w:before="120" w:after="120"/>
        <w:ind w:firstLine="720"/>
        <w:jc w:val="both"/>
        <w:rPr>
          <w:w w:val="95"/>
        </w:rPr>
      </w:pPr>
      <w:r w:rsidRPr="00CC071C">
        <w:rPr>
          <w:w w:val="95"/>
        </w:rPr>
        <w:t xml:space="preserve">Nhận trách nhiệm và xin lỗi tổ chức, công dân (hình thức xin lỗi trực tiếp hoặc bằng văn bản cụ thể gửi đến tổ chức và công dân); bị hạ xuống 01 (một) mức khi đánh giá cán bộ, công chức hàng năm; không nhận các danh hiệu thi đua, khen thưởng của năm đó. </w:t>
      </w:r>
    </w:p>
    <w:p w:rsidR="00071879" w:rsidRPr="000C292E" w:rsidRDefault="00071879" w:rsidP="00071879">
      <w:pPr>
        <w:spacing w:before="120" w:after="120"/>
        <w:ind w:firstLine="720"/>
        <w:jc w:val="both"/>
        <w:rPr>
          <w:w w:val="95"/>
          <w:sz w:val="42"/>
        </w:rPr>
      </w:pPr>
      <w:r w:rsidRPr="00CC071C">
        <w:rPr>
          <w:w w:val="95"/>
        </w:rPr>
        <w:t>Nếu gây phiền hà, sách nhiễu, tiêu cực cho tổ chức và công dân ở mức độ nghiêm trọng, ảnh hưởng đến hoạt động của cơ quan: Chấp hành quy định của cơ quan, đơn vị về tạm đình chỉ công tác để kiểm điểm và xem xét xử lý kỷ luật theo quy định của pháp luật.</w:t>
      </w:r>
      <w:r w:rsidRPr="00B557C9">
        <w:rPr>
          <w:w w:val="95"/>
        </w:rPr>
        <w:t>/.</w:t>
      </w:r>
      <w:r w:rsidR="000C292E" w:rsidRPr="000C292E">
        <w:rPr>
          <w:w w:val="95"/>
        </w:rPr>
        <w:t xml:space="preserve">                                                                                                      </w:t>
      </w:r>
      <w:r w:rsidR="000C292E">
        <w:rPr>
          <w:w w:val="95"/>
        </w:rPr>
        <w:t xml:space="preserve"> </w:t>
      </w:r>
    </w:p>
    <w:tbl>
      <w:tblPr>
        <w:tblW w:w="0" w:type="auto"/>
        <w:tblLook w:val="04A0" w:firstRow="1" w:lastRow="0" w:firstColumn="1" w:lastColumn="0" w:noHBand="0" w:noVBand="1"/>
      </w:tblPr>
      <w:tblGrid>
        <w:gridCol w:w="4537"/>
        <w:gridCol w:w="4534"/>
      </w:tblGrid>
      <w:tr w:rsidR="007E25BA" w:rsidRPr="007E25BA" w:rsidTr="007E25BA">
        <w:tc>
          <w:tcPr>
            <w:tcW w:w="4785" w:type="dxa"/>
          </w:tcPr>
          <w:p w:rsidR="007E25BA" w:rsidRPr="00807F41" w:rsidRDefault="00BA3B80" w:rsidP="00BA3B80">
            <w:pPr>
              <w:spacing w:before="120" w:after="120"/>
              <w:jc w:val="center"/>
              <w:rPr>
                <w:b/>
                <w:w w:val="95"/>
              </w:rPr>
            </w:pPr>
            <w:r>
              <w:rPr>
                <w:b/>
                <w:w w:val="95"/>
                <w:lang w:val="en-US"/>
              </w:rPr>
              <w:t>CHỦ TỊCH</w:t>
            </w:r>
            <w:r w:rsidR="003C70CD" w:rsidRPr="00807F41">
              <w:rPr>
                <w:b/>
                <w:w w:val="95"/>
              </w:rPr>
              <w:t xml:space="preserve"> </w:t>
            </w:r>
            <w:r>
              <w:rPr>
                <w:b/>
                <w:w w:val="95"/>
              </w:rPr>
              <w:t>UBND HUYỆN</w:t>
            </w:r>
          </w:p>
        </w:tc>
        <w:tc>
          <w:tcPr>
            <w:tcW w:w="4785" w:type="dxa"/>
          </w:tcPr>
          <w:p w:rsidR="007E25BA" w:rsidRPr="00807F41" w:rsidRDefault="007E25BA" w:rsidP="007E25BA">
            <w:pPr>
              <w:jc w:val="center"/>
              <w:rPr>
                <w:b/>
                <w:w w:val="95"/>
              </w:rPr>
            </w:pPr>
            <w:r w:rsidRPr="007E25BA">
              <w:rPr>
                <w:b/>
                <w:w w:val="95"/>
              </w:rPr>
              <w:t>NGƯỜI VIẾT CAM KÊT</w:t>
            </w:r>
          </w:p>
          <w:p w:rsidR="007E25BA" w:rsidRPr="00807F41" w:rsidRDefault="007E25BA" w:rsidP="007E25BA">
            <w:pPr>
              <w:jc w:val="center"/>
              <w:rPr>
                <w:i/>
                <w:w w:val="95"/>
              </w:rPr>
            </w:pPr>
            <w:r w:rsidRPr="00807F41">
              <w:rPr>
                <w:i/>
                <w:w w:val="95"/>
              </w:rPr>
              <w:t>(Ký và ghi rõ họ tên)</w:t>
            </w:r>
          </w:p>
          <w:p w:rsidR="007E25BA" w:rsidRPr="00807F41" w:rsidRDefault="007E25BA" w:rsidP="007E25BA">
            <w:pPr>
              <w:jc w:val="center"/>
              <w:rPr>
                <w:w w:val="95"/>
              </w:rPr>
            </w:pPr>
          </w:p>
          <w:p w:rsidR="007E25BA" w:rsidRPr="00807F41" w:rsidRDefault="007E25BA" w:rsidP="007E25BA">
            <w:pPr>
              <w:jc w:val="center"/>
              <w:rPr>
                <w:w w:val="95"/>
              </w:rPr>
            </w:pPr>
          </w:p>
          <w:p w:rsidR="007E25BA" w:rsidRPr="00807F41" w:rsidRDefault="007E25BA" w:rsidP="007E25BA">
            <w:pPr>
              <w:jc w:val="center"/>
              <w:rPr>
                <w:w w:val="95"/>
              </w:rPr>
            </w:pPr>
          </w:p>
          <w:p w:rsidR="007E25BA" w:rsidRPr="007E25BA" w:rsidRDefault="006A2970" w:rsidP="007E25BA">
            <w:pPr>
              <w:jc w:val="center"/>
              <w:rPr>
                <w:b/>
                <w:w w:val="95"/>
                <w:lang w:val="en-US"/>
              </w:rPr>
            </w:pPr>
            <w:r>
              <w:rPr>
                <w:b/>
                <w:w w:val="95"/>
                <w:lang w:val="en-US"/>
              </w:rPr>
              <w:t>------------</w:t>
            </w:r>
          </w:p>
        </w:tc>
      </w:tr>
    </w:tbl>
    <w:p w:rsidR="00071879" w:rsidRPr="007E25BA" w:rsidRDefault="00071879" w:rsidP="00071879">
      <w:pPr>
        <w:tabs>
          <w:tab w:val="left" w:pos="3705"/>
        </w:tabs>
        <w:rPr>
          <w:lang w:val="en-US"/>
        </w:rPr>
      </w:pPr>
    </w:p>
    <w:sectPr w:rsidR="00071879" w:rsidRPr="007E25BA" w:rsidSect="00557B45">
      <w:headerReference w:type="default" r:id="rId7"/>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C4D" w:rsidRDefault="00B43C4D" w:rsidP="007E25BA">
      <w:r>
        <w:separator/>
      </w:r>
    </w:p>
  </w:endnote>
  <w:endnote w:type="continuationSeparator" w:id="0">
    <w:p w:rsidR="00B43C4D" w:rsidRDefault="00B43C4D" w:rsidP="007E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C4D" w:rsidRDefault="00B43C4D" w:rsidP="007E25BA">
      <w:r>
        <w:separator/>
      </w:r>
    </w:p>
  </w:footnote>
  <w:footnote w:type="continuationSeparator" w:id="0">
    <w:p w:rsidR="00B43C4D" w:rsidRDefault="00B43C4D" w:rsidP="007E25BA">
      <w:r>
        <w:continuationSeparator/>
      </w:r>
    </w:p>
  </w:footnote>
  <w:footnote w:id="1">
    <w:p w:rsidR="00557B45" w:rsidRPr="00557B45" w:rsidRDefault="00557B45">
      <w:pPr>
        <w:pStyle w:val="FootnoteText"/>
        <w:rPr>
          <w:lang w:val="en-US"/>
        </w:rPr>
      </w:pPr>
      <w:r>
        <w:rPr>
          <w:rStyle w:val="FootnoteReference"/>
        </w:rPr>
        <w:footnoteRef/>
      </w:r>
      <w:r>
        <w:t xml:space="preserve"> </w:t>
      </w:r>
      <w:r>
        <w:rPr>
          <w:lang w:val="en-US"/>
        </w:rPr>
        <w:t>Hiện nay các Hiệu trưởng trường TH</w:t>
      </w:r>
      <w:r w:rsidR="009B2A78">
        <w:rPr>
          <w:lang w:val="en-US"/>
        </w:rPr>
        <w:t>&amp;THCS</w:t>
      </w:r>
      <w:bookmarkStart w:id="0" w:name="_GoBack"/>
      <w:bookmarkEnd w:id="0"/>
      <w:r>
        <w:rPr>
          <w:lang w:val="en-US"/>
        </w:rPr>
        <w:t xml:space="preserve"> là viên chức.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E50" w:rsidRDefault="00387E50">
    <w:pPr>
      <w:pStyle w:val="Header"/>
      <w:jc w:val="center"/>
    </w:pPr>
    <w:r>
      <w:fldChar w:fldCharType="begin"/>
    </w:r>
    <w:r>
      <w:instrText xml:space="preserve"> PAGE   \* MERGEFORMAT </w:instrText>
    </w:r>
    <w:r>
      <w:fldChar w:fldCharType="separate"/>
    </w:r>
    <w:r w:rsidR="009B2A78">
      <w:rPr>
        <w:noProof/>
      </w:rPr>
      <w:t>4</w:t>
    </w:r>
    <w:r>
      <w:rPr>
        <w:noProof/>
      </w:rPr>
      <w:fldChar w:fldCharType="end"/>
    </w:r>
  </w:p>
  <w:p w:rsidR="00387E50" w:rsidRDefault="00387E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B04"/>
    <w:rsid w:val="00071879"/>
    <w:rsid w:val="000A2766"/>
    <w:rsid w:val="000B6325"/>
    <w:rsid w:val="000C292E"/>
    <w:rsid w:val="000E5F90"/>
    <w:rsid w:val="0011380C"/>
    <w:rsid w:val="00180C54"/>
    <w:rsid w:val="001B5327"/>
    <w:rsid w:val="001F0865"/>
    <w:rsid w:val="00215918"/>
    <w:rsid w:val="0026514B"/>
    <w:rsid w:val="002A3930"/>
    <w:rsid w:val="00305C9C"/>
    <w:rsid w:val="003368A3"/>
    <w:rsid w:val="00350C1E"/>
    <w:rsid w:val="00372B04"/>
    <w:rsid w:val="00387E50"/>
    <w:rsid w:val="003A24AD"/>
    <w:rsid w:val="003C70CD"/>
    <w:rsid w:val="00431CCE"/>
    <w:rsid w:val="00483C75"/>
    <w:rsid w:val="004A16F5"/>
    <w:rsid w:val="004D0D4E"/>
    <w:rsid w:val="004F64E5"/>
    <w:rsid w:val="00525587"/>
    <w:rsid w:val="00557B45"/>
    <w:rsid w:val="005827D9"/>
    <w:rsid w:val="00592D0C"/>
    <w:rsid w:val="005A79F8"/>
    <w:rsid w:val="0062457F"/>
    <w:rsid w:val="00634E41"/>
    <w:rsid w:val="006555DB"/>
    <w:rsid w:val="00665C63"/>
    <w:rsid w:val="00686343"/>
    <w:rsid w:val="006A2970"/>
    <w:rsid w:val="00701FA6"/>
    <w:rsid w:val="00702ABB"/>
    <w:rsid w:val="007823D3"/>
    <w:rsid w:val="007A6250"/>
    <w:rsid w:val="007E25BA"/>
    <w:rsid w:val="007F2F44"/>
    <w:rsid w:val="00807F41"/>
    <w:rsid w:val="0084578C"/>
    <w:rsid w:val="008515AC"/>
    <w:rsid w:val="009B2A78"/>
    <w:rsid w:val="009E3524"/>
    <w:rsid w:val="00A029E3"/>
    <w:rsid w:val="00A505E5"/>
    <w:rsid w:val="00A60C60"/>
    <w:rsid w:val="00A6336F"/>
    <w:rsid w:val="00AE4A5A"/>
    <w:rsid w:val="00AF66B1"/>
    <w:rsid w:val="00B2355F"/>
    <w:rsid w:val="00B43C4D"/>
    <w:rsid w:val="00B557C9"/>
    <w:rsid w:val="00B65E4C"/>
    <w:rsid w:val="00B70811"/>
    <w:rsid w:val="00BA3B80"/>
    <w:rsid w:val="00BA53A9"/>
    <w:rsid w:val="00BB51B0"/>
    <w:rsid w:val="00C01BCF"/>
    <w:rsid w:val="00C11A16"/>
    <w:rsid w:val="00C15F0C"/>
    <w:rsid w:val="00C72ECA"/>
    <w:rsid w:val="00C94597"/>
    <w:rsid w:val="00CC071C"/>
    <w:rsid w:val="00D24832"/>
    <w:rsid w:val="00D40A77"/>
    <w:rsid w:val="00D85DD2"/>
    <w:rsid w:val="00DC6D9C"/>
    <w:rsid w:val="00E51928"/>
    <w:rsid w:val="00E570CB"/>
    <w:rsid w:val="00E6170F"/>
    <w:rsid w:val="00EB1FB3"/>
    <w:rsid w:val="00F1781E"/>
    <w:rsid w:val="00F51740"/>
    <w:rsid w:val="00F54423"/>
    <w:rsid w:val="00FD6C86"/>
    <w:rsid w:val="00FF6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649D91-8D06-4B86-904A-7B748472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57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E25BA"/>
    <w:pPr>
      <w:tabs>
        <w:tab w:val="center" w:pos="4513"/>
        <w:tab w:val="right" w:pos="9026"/>
      </w:tabs>
    </w:pPr>
  </w:style>
  <w:style w:type="character" w:customStyle="1" w:styleId="HeaderChar">
    <w:name w:val="Header Char"/>
    <w:link w:val="Header"/>
    <w:uiPriority w:val="99"/>
    <w:rsid w:val="007E25BA"/>
    <w:rPr>
      <w:sz w:val="28"/>
      <w:szCs w:val="28"/>
    </w:rPr>
  </w:style>
  <w:style w:type="paragraph" w:styleId="Footer">
    <w:name w:val="footer"/>
    <w:basedOn w:val="Normal"/>
    <w:link w:val="FooterChar"/>
    <w:uiPriority w:val="99"/>
    <w:rsid w:val="007E25BA"/>
    <w:pPr>
      <w:tabs>
        <w:tab w:val="center" w:pos="4513"/>
        <w:tab w:val="right" w:pos="9026"/>
      </w:tabs>
    </w:pPr>
  </w:style>
  <w:style w:type="character" w:customStyle="1" w:styleId="FooterChar">
    <w:name w:val="Footer Char"/>
    <w:link w:val="Footer"/>
    <w:uiPriority w:val="99"/>
    <w:rsid w:val="007E25BA"/>
    <w:rPr>
      <w:sz w:val="28"/>
      <w:szCs w:val="28"/>
    </w:rPr>
  </w:style>
  <w:style w:type="paragraph" w:styleId="BodyTextIndent">
    <w:name w:val="Body Text Indent"/>
    <w:basedOn w:val="Normal"/>
    <w:link w:val="BodyTextIndentChar"/>
    <w:uiPriority w:val="99"/>
    <w:unhideWhenUsed/>
    <w:rsid w:val="006555DB"/>
    <w:pPr>
      <w:spacing w:before="100" w:beforeAutospacing="1" w:after="100" w:afterAutospacing="1"/>
    </w:pPr>
    <w:rPr>
      <w:sz w:val="24"/>
      <w:szCs w:val="24"/>
    </w:rPr>
  </w:style>
  <w:style w:type="character" w:customStyle="1" w:styleId="BodyTextIndentChar">
    <w:name w:val="Body Text Indent Char"/>
    <w:link w:val="BodyTextIndent"/>
    <w:uiPriority w:val="99"/>
    <w:rsid w:val="006555DB"/>
    <w:rPr>
      <w:sz w:val="24"/>
      <w:szCs w:val="24"/>
    </w:rPr>
  </w:style>
  <w:style w:type="character" w:customStyle="1" w:styleId="apple-converted-space">
    <w:name w:val="apple-converted-space"/>
    <w:basedOn w:val="DefaultParagraphFont"/>
    <w:rsid w:val="006555DB"/>
  </w:style>
  <w:style w:type="paragraph" w:styleId="NormalWeb">
    <w:name w:val="Normal (Web)"/>
    <w:basedOn w:val="Normal"/>
    <w:uiPriority w:val="99"/>
    <w:unhideWhenUsed/>
    <w:rsid w:val="00E570CB"/>
    <w:pPr>
      <w:spacing w:before="100" w:beforeAutospacing="1" w:after="100" w:afterAutospacing="1"/>
    </w:pPr>
    <w:rPr>
      <w:sz w:val="24"/>
      <w:szCs w:val="24"/>
    </w:rPr>
  </w:style>
  <w:style w:type="paragraph" w:styleId="FootnoteText">
    <w:name w:val="footnote text"/>
    <w:basedOn w:val="Normal"/>
    <w:link w:val="FootnoteTextChar"/>
    <w:semiHidden/>
    <w:unhideWhenUsed/>
    <w:rsid w:val="00557B45"/>
    <w:rPr>
      <w:sz w:val="20"/>
      <w:szCs w:val="20"/>
    </w:rPr>
  </w:style>
  <w:style w:type="character" w:customStyle="1" w:styleId="FootnoteTextChar">
    <w:name w:val="Footnote Text Char"/>
    <w:basedOn w:val="DefaultParagraphFont"/>
    <w:link w:val="FootnoteText"/>
    <w:semiHidden/>
    <w:rsid w:val="00557B45"/>
    <w:rPr>
      <w:lang w:val="vi-VN" w:eastAsia="vi-VN"/>
    </w:rPr>
  </w:style>
  <w:style w:type="character" w:styleId="FootnoteReference">
    <w:name w:val="footnote reference"/>
    <w:basedOn w:val="DefaultParagraphFont"/>
    <w:semiHidden/>
    <w:unhideWhenUsed/>
    <w:rsid w:val="00557B45"/>
    <w:rPr>
      <w:vertAlign w:val="superscript"/>
    </w:rPr>
  </w:style>
  <w:style w:type="paragraph" w:styleId="BalloonText">
    <w:name w:val="Balloon Text"/>
    <w:basedOn w:val="Normal"/>
    <w:link w:val="BalloonTextChar"/>
    <w:semiHidden/>
    <w:unhideWhenUsed/>
    <w:rsid w:val="001B5327"/>
    <w:rPr>
      <w:rFonts w:ascii="Segoe UI" w:hAnsi="Segoe UI" w:cs="Segoe UI"/>
      <w:sz w:val="18"/>
      <w:szCs w:val="18"/>
    </w:rPr>
  </w:style>
  <w:style w:type="character" w:customStyle="1" w:styleId="BalloonTextChar">
    <w:name w:val="Balloon Text Char"/>
    <w:basedOn w:val="DefaultParagraphFont"/>
    <w:link w:val="BalloonText"/>
    <w:semiHidden/>
    <w:rsid w:val="001B5327"/>
    <w:rPr>
      <w:rFonts w:ascii="Segoe UI"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9141739">
      <w:bodyDiv w:val="1"/>
      <w:marLeft w:val="0"/>
      <w:marRight w:val="0"/>
      <w:marTop w:val="0"/>
      <w:marBottom w:val="0"/>
      <w:divBdr>
        <w:top w:val="none" w:sz="0" w:space="0" w:color="auto"/>
        <w:left w:val="none" w:sz="0" w:space="0" w:color="auto"/>
        <w:bottom w:val="none" w:sz="0" w:space="0" w:color="auto"/>
        <w:right w:val="none" w:sz="0" w:space="0" w:color="auto"/>
      </w:divBdr>
    </w:div>
    <w:div w:id="201637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C8A6A-4ACB-4491-A9FF-21DB6DF2D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Mẫu số 03: áp dụng đối với người đứng đầu</vt:lpstr>
    </vt:vector>
  </TitlesOfParts>
  <Company>SkyUN.Org</Company>
  <LinksUpToDate>false</LinksUpToDate>
  <CharactersWithSpaces>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Mẫu số 03: áp dụng đối với người đứng đầu</dc:title>
  <dc:creator>SkyUN.Org</dc:creator>
  <cp:lastModifiedBy>TAC</cp:lastModifiedBy>
  <cp:revision>3</cp:revision>
  <cp:lastPrinted>2024-01-04T07:14:00Z</cp:lastPrinted>
  <dcterms:created xsi:type="dcterms:W3CDTF">2024-01-04T07:18:00Z</dcterms:created>
  <dcterms:modified xsi:type="dcterms:W3CDTF">2024-01-04T07:24:00Z</dcterms:modified>
</cp:coreProperties>
</file>