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AD9" w:rsidRPr="00891AD9" w:rsidRDefault="00891AD9" w:rsidP="00891AD9">
      <w:pPr>
        <w:shd w:val="clear" w:color="auto" w:fill="FFFFFF"/>
        <w:spacing w:after="0" w:line="240" w:lineRule="auto"/>
        <w:jc w:val="center"/>
        <w:outlineLvl w:val="0"/>
        <w:rPr>
          <w:rFonts w:eastAsia="Times New Roman" w:cs="Times New Roman"/>
          <w:b/>
          <w:bCs/>
          <w:color w:val="000000"/>
          <w:kern w:val="36"/>
          <w:sz w:val="32"/>
          <w:szCs w:val="32"/>
        </w:rPr>
      </w:pPr>
      <w:r w:rsidRPr="00891AD9">
        <w:rPr>
          <w:rFonts w:eastAsia="Times New Roman" w:cs="Times New Roman"/>
          <w:b/>
          <w:bCs/>
          <w:color w:val="000000"/>
          <w:kern w:val="36"/>
          <w:sz w:val="32"/>
          <w:szCs w:val="32"/>
        </w:rPr>
        <w:t>NGƯỜI NHẠC SĨ LANG THANG</w:t>
      </w:r>
    </w:p>
    <w:p w:rsidR="00891AD9" w:rsidRDefault="00891AD9" w:rsidP="00891AD9">
      <w:pPr>
        <w:shd w:val="clear" w:color="auto" w:fill="FFFFFF"/>
        <w:spacing w:after="0" w:line="240" w:lineRule="auto"/>
        <w:jc w:val="center"/>
        <w:rPr>
          <w:rFonts w:eastAsia="Times New Roman" w:cs="Times New Roman"/>
          <w:color w:val="993300"/>
          <w:szCs w:val="28"/>
        </w:rPr>
      </w:pPr>
      <w:r>
        <w:rPr>
          <w:rFonts w:eastAsia="Times New Roman" w:cs="Times New Roman"/>
          <w:color w:val="993300"/>
          <w:szCs w:val="28"/>
        </w:rPr>
        <w:t>Truyện cổ Grim</w:t>
      </w:r>
    </w:p>
    <w:p w:rsidR="00891AD9" w:rsidRPr="00891AD9" w:rsidRDefault="00891AD9" w:rsidP="00891AD9">
      <w:pPr>
        <w:shd w:val="clear" w:color="auto" w:fill="FFFFFF"/>
        <w:spacing w:after="0" w:line="240" w:lineRule="auto"/>
        <w:jc w:val="center"/>
        <w:rPr>
          <w:rFonts w:eastAsia="Times New Roman" w:cs="Times New Roman"/>
          <w:color w:val="993300"/>
          <w:szCs w:val="28"/>
        </w:rPr>
      </w:pPr>
      <w:bookmarkStart w:id="0" w:name="_GoBack"/>
      <w:bookmarkEnd w:id="0"/>
    </w:p>
    <w:p w:rsidR="00891AD9" w:rsidRPr="00891AD9" w:rsidRDefault="00891AD9" w:rsidP="00891AD9">
      <w:pPr>
        <w:shd w:val="clear" w:color="auto" w:fill="FFFFFF"/>
        <w:spacing w:after="0" w:line="336" w:lineRule="atLeast"/>
        <w:jc w:val="both"/>
        <w:rPr>
          <w:rFonts w:eastAsia="Times New Roman" w:cs="Times New Roman"/>
          <w:color w:val="000000"/>
          <w:szCs w:val="28"/>
        </w:rPr>
      </w:pPr>
      <w:r w:rsidRPr="00891AD9">
        <w:rPr>
          <w:rFonts w:eastAsia="Times New Roman" w:cs="Times New Roman"/>
          <w:color w:val="000000"/>
          <w:szCs w:val="28"/>
        </w:rPr>
        <w:t>Ngày xưa có một nhạc sĩ lang thang, ông đi thơ thẩn ở trong rừng, một mình đi giữa cánh rừng rộng ông thấy lòng mình trống trải, ông nghĩ:</w:t>
      </w:r>
      <w:r w:rsidRPr="00891AD9">
        <w:rPr>
          <w:rFonts w:eastAsia="Times New Roman" w:cs="Times New Roman"/>
          <w:color w:val="000000"/>
          <w:szCs w:val="28"/>
        </w:rPr>
        <w:br/>
        <w:t>- Ở trong rừng sao thấy thời gian và không gian bao la thế. Ta phải tìm cách gọi bạn đến cho vui mới được.</w:t>
      </w:r>
      <w:r w:rsidRPr="00891AD9">
        <w:rPr>
          <w:rFonts w:eastAsia="Times New Roman" w:cs="Times New Roman"/>
          <w:color w:val="000000"/>
          <w:szCs w:val="28"/>
        </w:rPr>
        <w:br/>
        <w:t>Rồi ông lấy đàn vĩ cầm ra kéo, tiếng đàn vang trong rừng cây, chẳng mấy chốc sau, có một con chó sói từ trong rừng sâu đi ra. Thấy nó người nhạc sĩ lang thang nói:</w:t>
      </w:r>
      <w:r w:rsidRPr="00891AD9">
        <w:rPr>
          <w:rFonts w:eastAsia="Times New Roman" w:cs="Times New Roman"/>
          <w:color w:val="000000"/>
          <w:szCs w:val="28"/>
        </w:rPr>
        <w:br/>
        <w:t>- Tưởng ai té ra là chó sói, mình có mong nó đâu.</w:t>
      </w:r>
      <w:r w:rsidRPr="00891AD9">
        <w:rPr>
          <w:rFonts w:eastAsia="Times New Roman" w:cs="Times New Roman"/>
          <w:color w:val="000000"/>
          <w:szCs w:val="28"/>
        </w:rPr>
        <w:br/>
        <w:t>Chó sói cứ hướng người nhạc sĩ bước tới và nói:</w:t>
      </w:r>
      <w:r w:rsidRPr="00891AD9">
        <w:rPr>
          <w:rFonts w:eastAsia="Times New Roman" w:cs="Times New Roman"/>
          <w:color w:val="000000"/>
          <w:szCs w:val="28"/>
        </w:rPr>
        <w:br/>
        <w:t>- Ông nhạc sĩ thân mến ơi, ông chơi sao tiếng đàn thánh thót du dương vậy, nghe ông chơi đàn đâm ra tôi cũng muốn học chơi đàn.</w:t>
      </w:r>
      <w:r w:rsidRPr="00891AD9">
        <w:rPr>
          <w:rFonts w:eastAsia="Times New Roman" w:cs="Times New Roman"/>
          <w:color w:val="000000"/>
          <w:szCs w:val="28"/>
        </w:rPr>
        <w:br/>
        <w:t>Người nhạc sĩ nói:</w:t>
      </w:r>
      <w:r w:rsidRPr="00891AD9">
        <w:rPr>
          <w:rFonts w:eastAsia="Times New Roman" w:cs="Times New Roman"/>
          <w:color w:val="000000"/>
          <w:szCs w:val="28"/>
        </w:rPr>
        <w:br/>
        <w:t>- Học thì cũng nhanh thôi, nhưng ngươi phải làm đúng những gì ta dạy bảo.</w:t>
      </w:r>
      <w:r w:rsidRPr="00891AD9">
        <w:rPr>
          <w:rFonts w:eastAsia="Times New Roman" w:cs="Times New Roman"/>
          <w:color w:val="000000"/>
          <w:szCs w:val="28"/>
        </w:rPr>
        <w:br/>
        <w:t>Sói đáp:</w:t>
      </w:r>
      <w:r w:rsidRPr="00891AD9">
        <w:rPr>
          <w:rFonts w:eastAsia="Times New Roman" w:cs="Times New Roman"/>
          <w:color w:val="000000"/>
          <w:szCs w:val="28"/>
        </w:rPr>
        <w:br/>
        <w:t>- Vâng, thưa nhạc sĩ, tôi sẽ nghe theo những điều dạy bảo như thợ học nghề với thợ cả.</w:t>
      </w:r>
      <w:r w:rsidRPr="00891AD9">
        <w:rPr>
          <w:rFonts w:eastAsia="Times New Roman" w:cs="Times New Roman"/>
          <w:color w:val="000000"/>
          <w:szCs w:val="28"/>
        </w:rPr>
        <w:br/>
        <w:t>Người nhạc sĩ bảo sói hãy đi theo. Đi được một lúc thì thấy ở bên đường có một cây bồ đề cổ thụ, thân cây mục rỗng thành hang. Người nhạc sĩ bảo chó sói:</w:t>
      </w:r>
      <w:r w:rsidRPr="00891AD9">
        <w:rPr>
          <w:rFonts w:eastAsia="Times New Roman" w:cs="Times New Roman"/>
          <w:color w:val="000000"/>
          <w:szCs w:val="28"/>
        </w:rPr>
        <w:br/>
        <w:t>- Này có thấy không, muốn học kéo đàn vĩ cầm thì hãy chui vào hang này, hai chân trước ôm chặt lấy lõi thân cây ở giữa hang.</w:t>
      </w:r>
      <w:r w:rsidRPr="00891AD9">
        <w:rPr>
          <w:rFonts w:eastAsia="Times New Roman" w:cs="Times New Roman"/>
          <w:color w:val="000000"/>
          <w:szCs w:val="28"/>
        </w:rPr>
        <w:br/>
        <w:t>Sói nghe lời làm theo. Người nhạc sĩ nhanh trí khuân một tảng đá lớn lấp chặn ngay cửa hang để giữ chặt sói ở thế ôm lõi thân cây. Xong rồi nhạc sĩ lang thang nói:</w:t>
      </w:r>
      <w:r w:rsidRPr="00891AD9">
        <w:rPr>
          <w:rFonts w:eastAsia="Times New Roman" w:cs="Times New Roman"/>
          <w:color w:val="000000"/>
          <w:szCs w:val="28"/>
        </w:rPr>
        <w:br/>
        <w:t>- Cứ đợi đấy, đến lúc nào ta quay trở lại sẽ tính.</w:t>
      </w:r>
      <w:r w:rsidRPr="00891AD9">
        <w:rPr>
          <w:rFonts w:eastAsia="Times New Roman" w:cs="Times New Roman"/>
          <w:color w:val="000000"/>
          <w:szCs w:val="28"/>
        </w:rPr>
        <w:br/>
        <w:t>Nói rồi ông đi đường ông.</w:t>
      </w:r>
      <w:r w:rsidRPr="00891AD9">
        <w:rPr>
          <w:rFonts w:eastAsia="Times New Roman" w:cs="Times New Roman"/>
          <w:color w:val="000000"/>
          <w:szCs w:val="28"/>
        </w:rPr>
        <w:br/>
        <w:t>Đi được một quãng dài, ông lại thầm nghĩ:</w:t>
      </w:r>
      <w:r w:rsidRPr="00891AD9">
        <w:rPr>
          <w:rFonts w:eastAsia="Times New Roman" w:cs="Times New Roman"/>
          <w:color w:val="000000"/>
          <w:szCs w:val="28"/>
        </w:rPr>
        <w:br/>
        <w:t>- Ở trong rừng sao thấy thời gian, không gian dài và bao la thế. Ta phải tìm cách gọi bạn đến cho vui mới được.</w:t>
      </w:r>
      <w:r w:rsidRPr="00891AD9">
        <w:rPr>
          <w:rFonts w:eastAsia="Times New Roman" w:cs="Times New Roman"/>
          <w:color w:val="000000"/>
          <w:szCs w:val="28"/>
        </w:rPr>
        <w:br/>
        <w:t>Rồi ông lấy đàn vĩ cầm ra kéo, tiếng đàn vang trong rừng cây. Chỉ một lát sau thì có một con cáo đi từ trong bụi cây ra. Thấy nó người nhạc sĩ lang thang nói:</w:t>
      </w:r>
      <w:r w:rsidRPr="00891AD9">
        <w:rPr>
          <w:rFonts w:eastAsia="Times New Roman" w:cs="Times New Roman"/>
          <w:color w:val="000000"/>
          <w:szCs w:val="28"/>
        </w:rPr>
        <w:br/>
        <w:t>- Tưởng ai té ra cáo, mình có mong nó đâu.</w:t>
      </w:r>
      <w:r w:rsidRPr="00891AD9">
        <w:rPr>
          <w:rFonts w:eastAsia="Times New Roman" w:cs="Times New Roman"/>
          <w:color w:val="000000"/>
          <w:szCs w:val="28"/>
        </w:rPr>
        <w:br/>
        <w:t>Cáo tiến lại gần người nhạc sĩ và nói:</w:t>
      </w:r>
      <w:r w:rsidRPr="00891AD9">
        <w:rPr>
          <w:rFonts w:eastAsia="Times New Roman" w:cs="Times New Roman"/>
          <w:color w:val="000000"/>
          <w:szCs w:val="28"/>
        </w:rPr>
        <w:br/>
        <w:t>- Ông nhạc sĩ thân mến, ông chơi sao tiếng đàn thánh thót du dương vậy, nghe tiếng đàn ông chơi tôi đâm ra muốn học chơi đàn.</w:t>
      </w:r>
      <w:r w:rsidRPr="00891AD9">
        <w:rPr>
          <w:rFonts w:eastAsia="Times New Roman" w:cs="Times New Roman"/>
          <w:color w:val="000000"/>
          <w:szCs w:val="28"/>
        </w:rPr>
        <w:br/>
        <w:t>Nhạc sĩ đáp:</w:t>
      </w:r>
      <w:r w:rsidRPr="00891AD9">
        <w:rPr>
          <w:rFonts w:eastAsia="Times New Roman" w:cs="Times New Roman"/>
          <w:color w:val="000000"/>
          <w:szCs w:val="28"/>
        </w:rPr>
        <w:br/>
        <w:t>- Học thì cũng nhanh thôi, nhưng ngươi phải làm theo đúng những điều ta dạy bảo.</w:t>
      </w:r>
      <w:r w:rsidRPr="00891AD9">
        <w:rPr>
          <w:rFonts w:eastAsia="Times New Roman" w:cs="Times New Roman"/>
          <w:color w:val="000000"/>
          <w:szCs w:val="28"/>
        </w:rPr>
        <w:br/>
      </w:r>
      <w:r w:rsidRPr="00891AD9">
        <w:rPr>
          <w:rFonts w:eastAsia="Times New Roman" w:cs="Times New Roman"/>
          <w:color w:val="000000"/>
          <w:szCs w:val="28"/>
        </w:rPr>
        <w:lastRenderedPageBreak/>
        <w:t>Cáo nói:</w:t>
      </w:r>
      <w:r w:rsidRPr="00891AD9">
        <w:rPr>
          <w:rFonts w:eastAsia="Times New Roman" w:cs="Times New Roman"/>
          <w:color w:val="000000"/>
          <w:szCs w:val="28"/>
        </w:rPr>
        <w:br/>
        <w:t>- Vâng, thưa nhạc sĩ, tôi sẽ tuân theo những điều ông dạy bảo như thợ học nghề với thợ cả.</w:t>
      </w:r>
      <w:r w:rsidRPr="00891AD9">
        <w:rPr>
          <w:rFonts w:eastAsia="Times New Roman" w:cs="Times New Roman"/>
          <w:color w:val="000000"/>
          <w:szCs w:val="28"/>
        </w:rPr>
        <w:br/>
        <w:t>Người nhạc sĩ nói:</w:t>
      </w:r>
      <w:r w:rsidRPr="00891AD9">
        <w:rPr>
          <w:rFonts w:eastAsia="Times New Roman" w:cs="Times New Roman"/>
          <w:color w:val="000000"/>
          <w:szCs w:val="28"/>
        </w:rPr>
        <w:br/>
        <w:t>- Thế thì hãy đi theo ta.</w:t>
      </w:r>
      <w:r w:rsidRPr="00891AD9">
        <w:rPr>
          <w:rFonts w:eastAsia="Times New Roman" w:cs="Times New Roman"/>
          <w:color w:val="000000"/>
          <w:szCs w:val="28"/>
        </w:rPr>
        <w:br/>
        <w:t>Đi được một đoạn đường thì tới một chỗ mà hai bên lối đi là những hàng cây dẻ. Nhạc sĩ dừng chân ngắm nhìn, rồi ông víu bên này đường một ngọn cây, bên kia một ngọn cây, lấy chân chận lên hai ngọn cây và bảo cáo:</w:t>
      </w:r>
      <w:r w:rsidRPr="00891AD9">
        <w:rPr>
          <w:rFonts w:eastAsia="Times New Roman" w:cs="Times New Roman"/>
          <w:color w:val="000000"/>
          <w:szCs w:val="28"/>
        </w:rPr>
        <w:br/>
        <w:t>- Này cáo, nếu ngươi muốn học đôi chút thì hãy đưa chân trái trước đây.</w:t>
      </w:r>
      <w:r w:rsidRPr="00891AD9">
        <w:rPr>
          <w:rFonts w:eastAsia="Times New Roman" w:cs="Times New Roman"/>
          <w:color w:val="000000"/>
          <w:szCs w:val="28"/>
        </w:rPr>
        <w:br/>
        <w:t>Cáo nghe lời đưa chân trước phía trái, người nhạc sĩ cột chặt nó vào ngọn cây bên trái đường. Rồi ông nói tiếp:</w:t>
      </w:r>
      <w:r w:rsidRPr="00891AD9">
        <w:rPr>
          <w:rFonts w:eastAsia="Times New Roman" w:cs="Times New Roman"/>
          <w:color w:val="000000"/>
          <w:szCs w:val="28"/>
        </w:rPr>
        <w:br/>
        <w:t>- Nào, giờ đưa chân phải đây.</w:t>
      </w:r>
      <w:r w:rsidRPr="00891AD9">
        <w:rPr>
          <w:rFonts w:eastAsia="Times New Roman" w:cs="Times New Roman"/>
          <w:color w:val="000000"/>
          <w:szCs w:val="28"/>
        </w:rPr>
        <w:br/>
        <w:t>Ông buộc chặt chân phải cáo vào ngọn cây bên phải. Sau đó ông ngắm lại xem đã buộc chặt chưa, thấy đã buộc rất cẩn thận, ông thả cho hai ngọn cây đưa lên cao, cáo chỉ còn biết giãy giụa trong không trung giữa hai ngọn cây. Người nhạc sĩ lang thang nói:</w:t>
      </w:r>
      <w:r w:rsidRPr="00891AD9">
        <w:rPr>
          <w:rFonts w:eastAsia="Times New Roman" w:cs="Times New Roman"/>
          <w:color w:val="000000"/>
          <w:szCs w:val="28"/>
        </w:rPr>
        <w:br/>
        <w:t>- Cứ đợi đấy, đến lúc nào ta quay trở lại sẽ tính tiếp.</w:t>
      </w:r>
      <w:r w:rsidRPr="00891AD9">
        <w:rPr>
          <w:rFonts w:eastAsia="Times New Roman" w:cs="Times New Roman"/>
          <w:color w:val="000000"/>
          <w:szCs w:val="28"/>
        </w:rPr>
        <w:br/>
        <w:t>Nói rồi ông lại tiếp tục lên đường.</w:t>
      </w:r>
      <w:r w:rsidRPr="00891AD9">
        <w:rPr>
          <w:rFonts w:eastAsia="Times New Roman" w:cs="Times New Roman"/>
          <w:color w:val="000000"/>
          <w:szCs w:val="28"/>
        </w:rPr>
        <w:br/>
        <w:t>Đi được một lúc, ông lại nói thầm một mình:</w:t>
      </w:r>
      <w:r w:rsidRPr="00891AD9">
        <w:rPr>
          <w:rFonts w:eastAsia="Times New Roman" w:cs="Times New Roman"/>
          <w:color w:val="000000"/>
          <w:szCs w:val="28"/>
        </w:rPr>
        <w:br/>
        <w:t>- Ở trong rừng sao thấy thời gian, không gian dài và bao la thế. Ta phải tìm cách gọi người bạn khác đến cho vui.</w:t>
      </w:r>
      <w:r w:rsidRPr="00891AD9">
        <w:rPr>
          <w:rFonts w:eastAsia="Times New Roman" w:cs="Times New Roman"/>
          <w:color w:val="000000"/>
          <w:szCs w:val="28"/>
        </w:rPr>
        <w:br/>
        <w:t>Rồi ông lấy đàn ra kéo, tiếng đàn vang khắp rừng cây. Một con thỏ chạy tung tăng từ trong rừng ra. Thấy nó, người nhạc sĩ lang thang nói:</w:t>
      </w:r>
      <w:r w:rsidRPr="00891AD9">
        <w:rPr>
          <w:rFonts w:eastAsia="Times New Roman" w:cs="Times New Roman"/>
          <w:color w:val="000000"/>
          <w:szCs w:val="28"/>
        </w:rPr>
        <w:br/>
        <w:t>- Tưởng ai té ra thỏ, thỏ ta có thích đâu.</w:t>
      </w:r>
      <w:r w:rsidRPr="00891AD9">
        <w:rPr>
          <w:rFonts w:eastAsia="Times New Roman" w:cs="Times New Roman"/>
          <w:color w:val="000000"/>
          <w:szCs w:val="28"/>
        </w:rPr>
        <w:br/>
        <w:t>Thỏ chạy tới và nói:</w:t>
      </w:r>
      <w:r w:rsidRPr="00891AD9">
        <w:rPr>
          <w:rFonts w:eastAsia="Times New Roman" w:cs="Times New Roman"/>
          <w:color w:val="000000"/>
          <w:szCs w:val="28"/>
        </w:rPr>
        <w:br/>
        <w:t>- Trời, ông nhạc sĩ thân mến, ông chơi tiếng đàn thánh thót du dương vậy, nghe tiếng đàn ông chơi tôi đâm ra muốn học chơi đàn.</w:t>
      </w:r>
      <w:r w:rsidRPr="00891AD9">
        <w:rPr>
          <w:rFonts w:eastAsia="Times New Roman" w:cs="Times New Roman"/>
          <w:color w:val="000000"/>
          <w:szCs w:val="28"/>
        </w:rPr>
        <w:br/>
        <w:t>Người nhạc sĩ đáp:</w:t>
      </w:r>
      <w:r w:rsidRPr="00891AD9">
        <w:rPr>
          <w:rFonts w:eastAsia="Times New Roman" w:cs="Times New Roman"/>
          <w:color w:val="000000"/>
          <w:szCs w:val="28"/>
        </w:rPr>
        <w:br/>
        <w:t>- Học thì cũng nhanh thôi, nhưng ngươi phải làm theo đúng những điều ta dạy bảo.</w:t>
      </w:r>
      <w:r w:rsidRPr="00891AD9">
        <w:rPr>
          <w:rFonts w:eastAsia="Times New Roman" w:cs="Times New Roman"/>
          <w:color w:val="000000"/>
          <w:szCs w:val="28"/>
        </w:rPr>
        <w:br/>
        <w:t>Thỏ nói:</w:t>
      </w:r>
      <w:r w:rsidRPr="00891AD9">
        <w:rPr>
          <w:rFonts w:eastAsia="Times New Roman" w:cs="Times New Roman"/>
          <w:color w:val="000000"/>
          <w:szCs w:val="28"/>
        </w:rPr>
        <w:br/>
        <w:t>- Vâng, thưa nhạc sĩ, tôi sẽ tuân theo những điều ông bảo như thợ họcx nghề nghe lời thợ cả.</w:t>
      </w:r>
      <w:r w:rsidRPr="00891AD9">
        <w:rPr>
          <w:rFonts w:eastAsia="Times New Roman" w:cs="Times New Roman"/>
          <w:color w:val="000000"/>
          <w:szCs w:val="28"/>
        </w:rPr>
        <w:br/>
        <w:t>Đi được một quãng đường dài thì họ tới chỗ rừng quang đãng, ở đó có một cây hoàng diệp liễu cổ thụ. Nhạc sĩ lấy một sợi dây dài, một đầu buộc vào cổ thỏ, đầu kia buộc vào thân cây, rồi bác bảo thỏ:</w:t>
      </w:r>
      <w:r w:rsidRPr="00891AD9">
        <w:rPr>
          <w:rFonts w:eastAsia="Times New Roman" w:cs="Times New Roman"/>
          <w:color w:val="000000"/>
          <w:szCs w:val="28"/>
        </w:rPr>
        <w:br/>
        <w:t>- Này thỏ, gắng lên nhé, giờ chạy quanh gốc cây hai mươi lần đi.</w:t>
      </w:r>
      <w:r w:rsidRPr="00891AD9">
        <w:rPr>
          <w:rFonts w:eastAsia="Times New Roman" w:cs="Times New Roman"/>
          <w:color w:val="000000"/>
          <w:szCs w:val="28"/>
        </w:rPr>
        <w:br/>
        <w:t xml:space="preserve">Nghe lời, thỏ chạy quanh gốc cây hai mươi lần, dây cuộn quanh gốc cây hai mươi vòng nên chỉ còn một đoạn ngắn, thỏ bị buộc bởi đoạn dây ngắn nên chẳng chạy </w:t>
      </w:r>
      <w:r w:rsidRPr="00891AD9">
        <w:rPr>
          <w:rFonts w:eastAsia="Times New Roman" w:cs="Times New Roman"/>
          <w:color w:val="000000"/>
          <w:szCs w:val="28"/>
        </w:rPr>
        <w:lastRenderedPageBreak/>
        <w:t>tung tăng được, chỉ cần kéo căng dây một chút là đã bị dây buộc cổ thít cho đau nhói cả người.</w:t>
      </w:r>
      <w:r w:rsidRPr="00891AD9">
        <w:rPr>
          <w:rFonts w:eastAsia="Times New Roman" w:cs="Times New Roman"/>
          <w:color w:val="000000"/>
          <w:szCs w:val="28"/>
        </w:rPr>
        <w:br/>
        <w:t>Nhạc sĩ lang thang nói:</w:t>
      </w:r>
      <w:r w:rsidRPr="00891AD9">
        <w:rPr>
          <w:rFonts w:eastAsia="Times New Roman" w:cs="Times New Roman"/>
          <w:color w:val="000000"/>
          <w:szCs w:val="28"/>
        </w:rPr>
        <w:br/>
        <w:t>- Cứ đợi đấy, tới lúc ta quay trở lại đây.</w:t>
      </w:r>
      <w:r w:rsidRPr="00891AD9">
        <w:rPr>
          <w:rFonts w:eastAsia="Times New Roman" w:cs="Times New Roman"/>
          <w:color w:val="000000"/>
          <w:szCs w:val="28"/>
        </w:rPr>
        <w:br/>
        <w:t>Nói rồi ông lại tiếp tục lên đường.</w:t>
      </w:r>
      <w:r w:rsidRPr="00891AD9">
        <w:rPr>
          <w:rFonts w:eastAsia="Times New Roman" w:cs="Times New Roman"/>
          <w:color w:val="000000"/>
          <w:szCs w:val="28"/>
        </w:rPr>
        <w:br/>
        <w:t>Trong lúc người nhạc sĩ tiếp tục cuộc hành trình của mình thì chó sói gắng sức đẩy lùi tảng đá, lâu dần nó cũng hích đẩy được tảng đá lăn ra ngoài. Thoát nạn, nó chạy như điên cuồng đuổi theo người nhạc sĩ lang thang và tính sẽ xé xác ông ta. Thấy sói chạy ngang qua, cáo lấy hết sức hét thật to gọi sói:</w:t>
      </w:r>
      <w:r w:rsidRPr="00891AD9">
        <w:rPr>
          <w:rFonts w:eastAsia="Times New Roman" w:cs="Times New Roman"/>
          <w:color w:val="000000"/>
          <w:szCs w:val="28"/>
        </w:rPr>
        <w:br/>
        <w:t>- Anh bạn sói ơi, cứu tôi với, tên nhạc sĩ lang thang đánh lừa tôi.</w:t>
      </w:r>
      <w:r w:rsidRPr="00891AD9">
        <w:rPr>
          <w:rFonts w:eastAsia="Times New Roman" w:cs="Times New Roman"/>
          <w:color w:val="000000"/>
          <w:szCs w:val="28"/>
        </w:rPr>
        <w:br/>
        <w:t>Sói víu ngọn cây xuống, lấy răng cắn đứt dây, thế là cáo lại tự do. Cả hai cùng lên đường và tính sẽ trả thù người nhạc sĩ. Đi đường chúng thấy một chú thỏ bị buộc bên gốc cây, chúng lại cắn đứt dây cho thỏ. Thế rồi cả ba lên đường đi tìm kẻ thù của mình.</w:t>
      </w:r>
      <w:r w:rsidRPr="00891AD9">
        <w:rPr>
          <w:rFonts w:eastAsia="Times New Roman" w:cs="Times New Roman"/>
          <w:color w:val="000000"/>
          <w:szCs w:val="28"/>
        </w:rPr>
        <w:br/>
        <w:t>Trong lúc chúng đang đi tìm thì cũng là lúc người nhạc sĩ kéo đàn, tiếng đàn du dương tới tai người tiều phu, bác ta ngừng tay rìu, lắng nghe xem tiếng đàn từ đâu tới. Rồi bác vác rìu trên vai cứ hướng tiếng đàn mà đi. Thấy người tiều phu, người nhạc sĩ nói:</w:t>
      </w:r>
      <w:r w:rsidRPr="00891AD9">
        <w:rPr>
          <w:rFonts w:eastAsia="Times New Roman" w:cs="Times New Roman"/>
          <w:color w:val="000000"/>
          <w:szCs w:val="28"/>
        </w:rPr>
        <w:br/>
        <w:t>- Giờ mới thấy người mình mong. Mình mong người tới chứ đâu có mong thú vật tới nghe.</w:t>
      </w:r>
      <w:r w:rsidRPr="00891AD9">
        <w:rPr>
          <w:rFonts w:eastAsia="Times New Roman" w:cs="Times New Roman"/>
          <w:color w:val="000000"/>
          <w:szCs w:val="28"/>
        </w:rPr>
        <w:br/>
        <w:t>Nói rồi ông lại tiếp tục chơi đàn, tiếng đàn du dương thánh thót làm cho bác tiều phu say sưa thả hồn theo tiếng đàn, mặt lộ rõ niềm vui say sưa ấy.</w:t>
      </w:r>
      <w:r w:rsidRPr="00891AD9">
        <w:rPr>
          <w:rFonts w:eastAsia="Times New Roman" w:cs="Times New Roman"/>
          <w:color w:val="000000"/>
          <w:szCs w:val="28"/>
        </w:rPr>
        <w:br/>
        <w:t>Trong lúc hai người đang đứng thì lũ sói, cáo và thỏ kéo tới. Trông thấy chúng với vẻ mặt đầy hung dữ, bác tiều phu biết ngay là chúng muốn gì rồi, bác nhấc bổng chiếc rìu sáng loáng lên vai và đứng gần người nhạc sĩ, bụng thầm nghĩ:</w:t>
      </w:r>
      <w:r w:rsidRPr="00891AD9">
        <w:rPr>
          <w:rFonts w:eastAsia="Times New Roman" w:cs="Times New Roman"/>
          <w:color w:val="000000"/>
          <w:szCs w:val="28"/>
        </w:rPr>
        <w:br/>
        <w:t>- Đứa nào có giỏi cứ tới gần đây, sẽ biết tay ta.</w:t>
      </w:r>
      <w:r w:rsidRPr="00891AD9">
        <w:rPr>
          <w:rFonts w:eastAsia="Times New Roman" w:cs="Times New Roman"/>
          <w:color w:val="000000"/>
          <w:szCs w:val="28"/>
        </w:rPr>
        <w:br/>
        <w:t>Lũ sói, cáo và thỏ thấy vậy đâm ra hoảng, chúng chạy thẳng một mạch vào trong rừng. Người nhạc sĩ lang thang dạo thêm một bản nhạc nữa để cảm ơn bác tiều phu, rồi ông lại lên đường tiếp tục cuộc hành trình của mình.</w:t>
      </w:r>
    </w:p>
    <w:p w:rsidR="00891AD9" w:rsidRPr="00891AD9" w:rsidRDefault="00891AD9" w:rsidP="00891AD9">
      <w:pPr>
        <w:spacing w:after="0" w:line="240" w:lineRule="auto"/>
        <w:rPr>
          <w:rFonts w:eastAsia="Times New Roman" w:cs="Times New Roman"/>
          <w:szCs w:val="28"/>
        </w:rPr>
      </w:pPr>
    </w:p>
    <w:p w:rsidR="00891AD9" w:rsidRPr="00891AD9" w:rsidRDefault="00891AD9" w:rsidP="00891AD9">
      <w:pPr>
        <w:shd w:val="clear" w:color="auto" w:fill="FFFFFF"/>
        <w:spacing w:line="240" w:lineRule="auto"/>
        <w:jc w:val="center"/>
        <w:rPr>
          <w:rFonts w:ascii="Arial" w:eastAsia="Times New Roman" w:hAnsi="Arial" w:cs="Arial"/>
          <w:color w:val="000000"/>
          <w:sz w:val="23"/>
          <w:szCs w:val="23"/>
        </w:rPr>
      </w:pPr>
      <w:r>
        <w:rPr>
          <w:rFonts w:ascii="Arial" w:eastAsia="Times New Roman" w:hAnsi="Arial" w:cs="Arial"/>
          <w:noProof/>
          <w:color w:val="000000"/>
          <w:sz w:val="23"/>
          <w:szCs w:val="23"/>
        </w:rPr>
        <w:lastRenderedPageBreak/>
        <w:drawing>
          <wp:inline distT="0" distB="0" distL="0" distR="0">
            <wp:extent cx="3886200" cy="2438400"/>
            <wp:effectExtent l="0" t="0" r="0" b="0"/>
            <wp:docPr id="1" name="Picture 1" descr="Người nhạc sĩ lang th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ười nhạc sĩ lang tha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86200" cy="2438400"/>
                    </a:xfrm>
                    <a:prstGeom prst="rect">
                      <a:avLst/>
                    </a:prstGeom>
                    <a:noFill/>
                    <a:ln>
                      <a:noFill/>
                    </a:ln>
                  </pic:spPr>
                </pic:pic>
              </a:graphicData>
            </a:graphic>
          </wp:inline>
        </w:drawing>
      </w:r>
    </w:p>
    <w:p w:rsidR="00FB4078" w:rsidRDefault="00FB4078"/>
    <w:sectPr w:rsidR="00FB40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AD9"/>
    <w:rsid w:val="003C185C"/>
    <w:rsid w:val="004B0E1D"/>
    <w:rsid w:val="005B4D9D"/>
    <w:rsid w:val="00740FBE"/>
    <w:rsid w:val="008607B4"/>
    <w:rsid w:val="00891AD9"/>
    <w:rsid w:val="00B76455"/>
    <w:rsid w:val="00C64FFD"/>
    <w:rsid w:val="00FB4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91AD9"/>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AD9"/>
    <w:rPr>
      <w:rFonts w:eastAsia="Times New Roman" w:cs="Times New Roman"/>
      <w:b/>
      <w:bCs/>
      <w:kern w:val="36"/>
      <w:sz w:val="48"/>
      <w:szCs w:val="48"/>
    </w:rPr>
  </w:style>
  <w:style w:type="paragraph" w:styleId="BalloonText">
    <w:name w:val="Balloon Text"/>
    <w:basedOn w:val="Normal"/>
    <w:link w:val="BalloonTextChar"/>
    <w:uiPriority w:val="99"/>
    <w:semiHidden/>
    <w:unhideWhenUsed/>
    <w:rsid w:val="00891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A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91AD9"/>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AD9"/>
    <w:rPr>
      <w:rFonts w:eastAsia="Times New Roman" w:cs="Times New Roman"/>
      <w:b/>
      <w:bCs/>
      <w:kern w:val="36"/>
      <w:sz w:val="48"/>
      <w:szCs w:val="48"/>
    </w:rPr>
  </w:style>
  <w:style w:type="paragraph" w:styleId="BalloonText">
    <w:name w:val="Balloon Text"/>
    <w:basedOn w:val="Normal"/>
    <w:link w:val="BalloonTextChar"/>
    <w:uiPriority w:val="99"/>
    <w:semiHidden/>
    <w:unhideWhenUsed/>
    <w:rsid w:val="00891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A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51026">
      <w:bodyDiv w:val="1"/>
      <w:marLeft w:val="0"/>
      <w:marRight w:val="0"/>
      <w:marTop w:val="0"/>
      <w:marBottom w:val="0"/>
      <w:divBdr>
        <w:top w:val="none" w:sz="0" w:space="0" w:color="auto"/>
        <w:left w:val="none" w:sz="0" w:space="0" w:color="auto"/>
        <w:bottom w:val="none" w:sz="0" w:space="0" w:color="auto"/>
        <w:right w:val="none" w:sz="0" w:space="0" w:color="auto"/>
      </w:divBdr>
      <w:divsChild>
        <w:div w:id="1509129092">
          <w:marLeft w:val="0"/>
          <w:marRight w:val="0"/>
          <w:marTop w:val="0"/>
          <w:marBottom w:val="0"/>
          <w:divBdr>
            <w:top w:val="none" w:sz="0" w:space="0" w:color="auto"/>
            <w:left w:val="none" w:sz="0" w:space="0" w:color="auto"/>
            <w:bottom w:val="none" w:sz="0" w:space="0" w:color="auto"/>
            <w:right w:val="none" w:sz="0" w:space="0" w:color="auto"/>
          </w:divBdr>
        </w:div>
        <w:div w:id="1094204793">
          <w:marLeft w:val="0"/>
          <w:marRight w:val="0"/>
          <w:marTop w:val="0"/>
          <w:marBottom w:val="0"/>
          <w:divBdr>
            <w:top w:val="none" w:sz="0" w:space="0" w:color="auto"/>
            <w:left w:val="none" w:sz="0" w:space="0" w:color="auto"/>
            <w:bottom w:val="none" w:sz="0" w:space="0" w:color="auto"/>
            <w:right w:val="none" w:sz="0" w:space="0" w:color="auto"/>
          </w:divBdr>
          <w:divsChild>
            <w:div w:id="766004898">
              <w:marLeft w:val="150"/>
              <w:marRight w:val="0"/>
              <w:marTop w:val="150"/>
              <w:marBottom w:val="150"/>
              <w:divBdr>
                <w:top w:val="none" w:sz="0" w:space="0" w:color="auto"/>
                <w:left w:val="none" w:sz="0" w:space="0" w:color="auto"/>
                <w:bottom w:val="none" w:sz="0" w:space="0" w:color="auto"/>
                <w:right w:val="none" w:sz="0" w:space="0" w:color="auto"/>
              </w:divBdr>
            </w:div>
          </w:divsChild>
        </w:div>
        <w:div w:id="1550997628">
          <w:marLeft w:val="0"/>
          <w:marRight w:val="0"/>
          <w:marTop w:val="720"/>
          <w:marBottom w:val="0"/>
          <w:divBdr>
            <w:top w:val="none" w:sz="0" w:space="0" w:color="auto"/>
            <w:left w:val="none" w:sz="0" w:space="0" w:color="auto"/>
            <w:bottom w:val="none" w:sz="0" w:space="0" w:color="auto"/>
            <w:right w:val="none" w:sz="0" w:space="0" w:color="auto"/>
          </w:divBdr>
        </w:div>
        <w:div w:id="68821630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873</Words>
  <Characters>4979</Characters>
  <Application>Microsoft Office Word</Application>
  <DocSecurity>0</DocSecurity>
  <Lines>41</Lines>
  <Paragraphs>11</Paragraphs>
  <ScaleCrop>false</ScaleCrop>
  <Company>Microsoft</Company>
  <LinksUpToDate>false</LinksUpToDate>
  <CharactersWithSpaces>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2023-06-27T15:47:00Z</dcterms:created>
  <dcterms:modified xsi:type="dcterms:W3CDTF">2023-06-27T15:48:00Z</dcterms:modified>
</cp:coreProperties>
</file>